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58" w:type="dxa"/>
        <w:tblLook w:val="04A0"/>
      </w:tblPr>
      <w:tblGrid>
        <w:gridCol w:w="3585"/>
        <w:gridCol w:w="1794"/>
        <w:gridCol w:w="155"/>
        <w:gridCol w:w="1637"/>
        <w:gridCol w:w="3587"/>
      </w:tblGrid>
      <w:tr w:rsidR="00E00097" w:rsidRPr="00F079FF" w:rsidTr="00F079FF">
        <w:trPr>
          <w:trHeight w:val="462"/>
        </w:trPr>
        <w:tc>
          <w:tcPr>
            <w:tcW w:w="10758" w:type="dxa"/>
            <w:gridSpan w:val="5"/>
          </w:tcPr>
          <w:p w:rsidR="00E00097" w:rsidRPr="00F079FF" w:rsidRDefault="00E00097" w:rsidP="00E00097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 xml:space="preserve">Состав профсоюзного комитета </w:t>
            </w:r>
          </w:p>
        </w:tc>
      </w:tr>
      <w:tr w:rsidR="00F079FF" w:rsidRPr="00F079FF" w:rsidTr="00F079FF">
        <w:trPr>
          <w:trHeight w:val="3130"/>
        </w:trPr>
        <w:tc>
          <w:tcPr>
            <w:tcW w:w="5379" w:type="dxa"/>
            <w:gridSpan w:val="2"/>
            <w:tcBorders>
              <w:right w:val="nil"/>
            </w:tcBorders>
            <w:vAlign w:val="center"/>
          </w:tcPr>
          <w:p w:rsidR="00F079FF" w:rsidRPr="00F079FF" w:rsidRDefault="00F079FF" w:rsidP="00F079FF">
            <w:pPr>
              <w:contextualSpacing/>
              <w:jc w:val="right"/>
              <w:rPr>
                <w:b/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215407" cy="1440000"/>
                  <wp:effectExtent l="133350" t="76200" r="118093" b="84000"/>
                  <wp:docPr id="20" name="Рисунок 1" descr="D:\Фото\Сотрудники\P804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Сотрудники\P804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991" r="13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407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:rsidR="00F079FF" w:rsidRPr="00F079FF" w:rsidRDefault="00F079FF" w:rsidP="00F079FF">
            <w:pPr>
              <w:contextualSpacing/>
              <w:rPr>
                <w:szCs w:val="28"/>
              </w:rPr>
            </w:pPr>
            <w:r w:rsidRPr="00F079FF">
              <w:rPr>
                <w:szCs w:val="28"/>
              </w:rPr>
              <w:t>Председатель</w:t>
            </w:r>
          </w:p>
          <w:p w:rsidR="00F079FF" w:rsidRPr="00F079FF" w:rsidRDefault="00F079FF" w:rsidP="00F079FF">
            <w:pPr>
              <w:contextualSpacing/>
              <w:rPr>
                <w:szCs w:val="28"/>
              </w:rPr>
            </w:pPr>
            <w:r w:rsidRPr="00F079FF">
              <w:rPr>
                <w:szCs w:val="28"/>
              </w:rPr>
              <w:t xml:space="preserve">профсоюзного комитета </w:t>
            </w:r>
          </w:p>
          <w:p w:rsidR="00F079FF" w:rsidRPr="00F079FF" w:rsidRDefault="00F079FF" w:rsidP="00F079FF">
            <w:pPr>
              <w:contextualSpacing/>
              <w:rPr>
                <w:szCs w:val="28"/>
              </w:rPr>
            </w:pPr>
            <w:proofErr w:type="spellStart"/>
            <w:r w:rsidRPr="00F079FF">
              <w:rPr>
                <w:b/>
                <w:szCs w:val="28"/>
              </w:rPr>
              <w:t>Кокошникова</w:t>
            </w:r>
            <w:proofErr w:type="spellEnd"/>
          </w:p>
          <w:p w:rsidR="00F079FF" w:rsidRPr="00F079FF" w:rsidRDefault="00F079FF" w:rsidP="00F079FF">
            <w:pPr>
              <w:contextualSpacing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Наталия Николаевна</w:t>
            </w:r>
          </w:p>
          <w:p w:rsidR="00F079FF" w:rsidRPr="00F079FF" w:rsidRDefault="00F079FF" w:rsidP="00F079FF">
            <w:pPr>
              <w:contextualSpacing/>
              <w:rPr>
                <w:szCs w:val="28"/>
              </w:rPr>
            </w:pPr>
            <w:r w:rsidRPr="00F079FF">
              <w:rPr>
                <w:szCs w:val="28"/>
              </w:rPr>
              <w:t>инструктор по ФИЗО</w:t>
            </w:r>
          </w:p>
        </w:tc>
      </w:tr>
      <w:tr w:rsidR="00F079FF" w:rsidRPr="00F079FF" w:rsidTr="00F079FF">
        <w:trPr>
          <w:trHeight w:val="462"/>
        </w:trPr>
        <w:tc>
          <w:tcPr>
            <w:tcW w:w="10758" w:type="dxa"/>
            <w:gridSpan w:val="5"/>
          </w:tcPr>
          <w:p w:rsidR="00F079FF" w:rsidRPr="00F079FF" w:rsidRDefault="00F079FF" w:rsidP="00E00097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b/>
                <w:szCs w:val="28"/>
              </w:rPr>
              <w:t>Комиссия по охране труда</w:t>
            </w:r>
          </w:p>
        </w:tc>
      </w:tr>
      <w:tr w:rsidR="00F079FF" w:rsidRPr="00F079FF" w:rsidTr="00F079FF">
        <w:trPr>
          <w:trHeight w:val="3130"/>
        </w:trPr>
        <w:tc>
          <w:tcPr>
            <w:tcW w:w="5379" w:type="dxa"/>
            <w:gridSpan w:val="2"/>
            <w:tcBorders>
              <w:right w:val="nil"/>
            </w:tcBorders>
            <w:vAlign w:val="center"/>
          </w:tcPr>
          <w:p w:rsidR="00F079FF" w:rsidRPr="00F079FF" w:rsidRDefault="00F079FF" w:rsidP="00F079FF">
            <w:pPr>
              <w:contextualSpacing/>
              <w:jc w:val="right"/>
              <w:rPr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40113" cy="1440000"/>
                  <wp:effectExtent l="114300" t="76200" r="98137" b="84000"/>
                  <wp:docPr id="21" name="Рисунок 1" descr="Оля Василь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ля Василь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13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:rsidR="00F079FF" w:rsidRPr="00F079FF" w:rsidRDefault="00F079FF" w:rsidP="00F079FF">
            <w:pPr>
              <w:contextualSpacing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 xml:space="preserve">Васильева </w:t>
            </w:r>
          </w:p>
          <w:p w:rsidR="00F079FF" w:rsidRPr="00F079FF" w:rsidRDefault="00F079FF" w:rsidP="00F079FF">
            <w:pPr>
              <w:contextualSpacing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Ольга Николаевна</w:t>
            </w:r>
          </w:p>
          <w:p w:rsidR="00F079FF" w:rsidRPr="00F079FF" w:rsidRDefault="00F079FF" w:rsidP="00F079FF">
            <w:pPr>
              <w:contextualSpacing/>
              <w:rPr>
                <w:szCs w:val="28"/>
              </w:rPr>
            </w:pPr>
            <w:r w:rsidRPr="00F079FF">
              <w:rPr>
                <w:szCs w:val="28"/>
              </w:rPr>
              <w:t>заместитель заведующего по АХР</w:t>
            </w:r>
          </w:p>
        </w:tc>
      </w:tr>
      <w:tr w:rsidR="00E209A1" w:rsidRPr="00F079FF" w:rsidTr="00F079FF">
        <w:trPr>
          <w:trHeight w:val="488"/>
        </w:trPr>
        <w:tc>
          <w:tcPr>
            <w:tcW w:w="10758" w:type="dxa"/>
            <w:gridSpan w:val="5"/>
          </w:tcPr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Культурно-массовая комиссия</w:t>
            </w:r>
          </w:p>
        </w:tc>
      </w:tr>
      <w:tr w:rsidR="00E209A1" w:rsidRPr="00F079FF" w:rsidTr="00F079FF">
        <w:trPr>
          <w:trHeight w:val="3823"/>
        </w:trPr>
        <w:tc>
          <w:tcPr>
            <w:tcW w:w="3585" w:type="dxa"/>
          </w:tcPr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F079FF">
              <w:rPr>
                <w:b/>
                <w:szCs w:val="28"/>
              </w:rPr>
              <w:t>Чумичева</w:t>
            </w:r>
            <w:proofErr w:type="spellEnd"/>
          </w:p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Анжела Алексеевна</w:t>
            </w:r>
          </w:p>
          <w:p w:rsidR="00E209A1" w:rsidRPr="00F079FF" w:rsidRDefault="00E209A1" w:rsidP="00E209A1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szCs w:val="28"/>
              </w:rPr>
              <w:t>музыкальный руководитель</w:t>
            </w:r>
          </w:p>
          <w:p w:rsidR="00E209A1" w:rsidRPr="00F079FF" w:rsidRDefault="00130B4C" w:rsidP="00E209A1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83827" cy="1440000"/>
                  <wp:effectExtent l="114300" t="76200" r="92523" b="84000"/>
                  <wp:docPr id="8" name="Рисунок 5" descr="D:\Фото\Сотрудники\S630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\Сотрудники\S6300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940" t="18065" r="2445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3827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gridSpan w:val="3"/>
          </w:tcPr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Павлова</w:t>
            </w:r>
          </w:p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Светлана Павловна</w:t>
            </w:r>
          </w:p>
          <w:p w:rsidR="00E209A1" w:rsidRPr="00F079FF" w:rsidRDefault="00E209A1" w:rsidP="00E209A1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szCs w:val="28"/>
              </w:rPr>
              <w:t>учитель-логопед</w:t>
            </w:r>
          </w:p>
          <w:p w:rsidR="00130B4C" w:rsidRPr="00F079FF" w:rsidRDefault="00130B4C" w:rsidP="00E209A1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402480" cy="1440000"/>
                  <wp:effectExtent l="133350" t="76200" r="102470" b="84000"/>
                  <wp:docPr id="10" name="Рисунок 7" descr="D:\Фото\Сотрудники\S630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\Сотрудники\S6300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339" t="14583" r="24330" b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8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Пшеницына</w:t>
            </w:r>
          </w:p>
          <w:p w:rsidR="00E209A1" w:rsidRPr="00F079FF" w:rsidRDefault="00E209A1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Лариса Юрьевна</w:t>
            </w:r>
          </w:p>
          <w:p w:rsidR="00E209A1" w:rsidRPr="00F079FF" w:rsidRDefault="00E209A1" w:rsidP="00E209A1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szCs w:val="28"/>
              </w:rPr>
              <w:t>музыкальный руководитель</w:t>
            </w:r>
          </w:p>
          <w:p w:rsidR="00130B4C" w:rsidRPr="00F079FF" w:rsidRDefault="00130B4C" w:rsidP="00E209A1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310450" cy="1440000"/>
                  <wp:effectExtent l="133350" t="76200" r="118300" b="84000"/>
                  <wp:docPr id="9" name="Рисунок 6" descr="D:\Фото\Сотрудники\S6300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Сотрудники\S6300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739" t="11538" r="28757" b="24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5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13" w:rsidRPr="00F079FF" w:rsidTr="00F079FF">
        <w:trPr>
          <w:trHeight w:val="462"/>
        </w:trPr>
        <w:tc>
          <w:tcPr>
            <w:tcW w:w="10758" w:type="dxa"/>
            <w:gridSpan w:val="5"/>
          </w:tcPr>
          <w:p w:rsidR="000F2013" w:rsidRPr="00F079FF" w:rsidRDefault="000F2013" w:rsidP="000F2013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Ревизионная комиссия</w:t>
            </w:r>
          </w:p>
        </w:tc>
      </w:tr>
      <w:tr w:rsidR="00130B4C" w:rsidRPr="00F079FF" w:rsidTr="00F079FF">
        <w:trPr>
          <w:trHeight w:val="3746"/>
        </w:trPr>
        <w:tc>
          <w:tcPr>
            <w:tcW w:w="5534" w:type="dxa"/>
            <w:gridSpan w:val="3"/>
          </w:tcPr>
          <w:p w:rsidR="00130B4C" w:rsidRPr="00F079FF" w:rsidRDefault="006231F8" w:rsidP="006231F8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Куликова</w:t>
            </w:r>
          </w:p>
          <w:p w:rsidR="006231F8" w:rsidRPr="00F079FF" w:rsidRDefault="006231F8" w:rsidP="006231F8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Татьяна Васильевна</w:t>
            </w:r>
          </w:p>
          <w:p w:rsidR="006231F8" w:rsidRPr="00F079FF" w:rsidRDefault="006231F8" w:rsidP="006231F8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szCs w:val="28"/>
              </w:rPr>
              <w:t>воспитатель</w:t>
            </w:r>
          </w:p>
          <w:p w:rsidR="006231F8" w:rsidRPr="00F079FF" w:rsidRDefault="006231F8" w:rsidP="006231F8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32174" cy="1440000"/>
                  <wp:effectExtent l="114300" t="76200" r="106076" b="84000"/>
                  <wp:docPr id="13" name="Рисунок 10" descr="D:\Фото\Сотрудники\Image007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\Сотрудники\Image007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74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  <w:gridSpan w:val="2"/>
          </w:tcPr>
          <w:p w:rsidR="00F079FF" w:rsidRPr="00F079FF" w:rsidRDefault="00F079FF" w:rsidP="00F079FF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Кудряшова</w:t>
            </w:r>
          </w:p>
          <w:p w:rsidR="00F079FF" w:rsidRPr="00F079FF" w:rsidRDefault="00F079FF" w:rsidP="00F079FF">
            <w:pPr>
              <w:contextualSpacing/>
              <w:jc w:val="center"/>
              <w:rPr>
                <w:b/>
                <w:szCs w:val="28"/>
              </w:rPr>
            </w:pPr>
            <w:r w:rsidRPr="00F079FF">
              <w:rPr>
                <w:b/>
                <w:szCs w:val="28"/>
              </w:rPr>
              <w:t>Ирина Евгеньевна</w:t>
            </w:r>
          </w:p>
          <w:p w:rsidR="00F079FF" w:rsidRPr="00F079FF" w:rsidRDefault="00F079FF" w:rsidP="00F079FF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szCs w:val="28"/>
              </w:rPr>
              <w:t>воспитатель</w:t>
            </w:r>
          </w:p>
          <w:p w:rsidR="006231F8" w:rsidRPr="00F079FF" w:rsidRDefault="00F079FF" w:rsidP="00F079FF">
            <w:pPr>
              <w:contextualSpacing/>
              <w:jc w:val="center"/>
              <w:rPr>
                <w:szCs w:val="28"/>
              </w:rPr>
            </w:pPr>
            <w:r w:rsidRPr="00F079F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93023" cy="1440000"/>
                  <wp:effectExtent l="114300" t="76200" r="102377" b="84000"/>
                  <wp:docPr id="22" name="Рисунок 2" descr="D:\Фото\Сотрудники\S6300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Сотрудники\S6300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423" t="22800" r="15064" b="13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023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9FF" w:rsidRPr="00F079FF" w:rsidRDefault="00F079FF" w:rsidP="000E6B67">
      <w:pPr>
        <w:spacing w:after="0" w:line="240" w:lineRule="auto"/>
        <w:contextualSpacing/>
        <w:rPr>
          <w:szCs w:val="28"/>
        </w:rPr>
      </w:pPr>
    </w:p>
    <w:sectPr w:rsidR="00F079FF" w:rsidRPr="00F079FF" w:rsidSect="000E6B67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097"/>
    <w:rsid w:val="000E6B67"/>
    <w:rsid w:val="000F2013"/>
    <w:rsid w:val="00112039"/>
    <w:rsid w:val="00130B4C"/>
    <w:rsid w:val="00377787"/>
    <w:rsid w:val="0044163C"/>
    <w:rsid w:val="006231F8"/>
    <w:rsid w:val="009F3CF8"/>
    <w:rsid w:val="00BA1911"/>
    <w:rsid w:val="00D82208"/>
    <w:rsid w:val="00E00097"/>
    <w:rsid w:val="00E209A1"/>
    <w:rsid w:val="00F079FF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S5QAU4VNKZPS-321-3</_dlc_DocId>
    <_dlc_DocIdUrl xmlns="6434c500-c195-4837-b047-5e71706d4cb2">
      <Url>http://www.eduportal44.ru/Buy/Elektron/_layouts/15/DocIdRedir.aspx?ID=S5QAU4VNKZPS-321-3</Url>
      <Description>S5QAU4VNKZPS-321-3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244EC7843648429FB3057C939806FA" ma:contentTypeVersion="1" ma:contentTypeDescription="Создание документа." ma:contentTypeScope="" ma:versionID="555d45d99541506d57d5de95b147414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BAE24-05E2-494F-9EE6-9DC9E2C9FD0E}"/>
</file>

<file path=customXml/itemProps2.xml><?xml version="1.0" encoding="utf-8"?>
<ds:datastoreItem xmlns:ds="http://schemas.openxmlformats.org/officeDocument/2006/customXml" ds:itemID="{516B8DBF-3E80-418D-A0F2-82EE4038D04D}"/>
</file>

<file path=customXml/itemProps3.xml><?xml version="1.0" encoding="utf-8"?>
<ds:datastoreItem xmlns:ds="http://schemas.openxmlformats.org/officeDocument/2006/customXml" ds:itemID="{D5A7DD6F-1AE3-4F0F-8469-48028BA50698}"/>
</file>

<file path=customXml/itemProps4.xml><?xml version="1.0" encoding="utf-8"?>
<ds:datastoreItem xmlns:ds="http://schemas.openxmlformats.org/officeDocument/2006/customXml" ds:itemID="{0924A255-6B22-454B-9EB1-0952A7C2C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2012-09-07T05:25:00Z</dcterms:created>
  <dcterms:modified xsi:type="dcterms:W3CDTF">2016-11-15T21:41:00Z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0x01010093244EC7843648429FB3057C939806FA</vt:lpwstr>
  </property>
  <property fmtid="{D5CDD505-2E9C-101B-9397-08002B2CF9AE}" pid="3" name="_dlc_DocIdItemGuid">
    <vt:lpwstr>1d9b31cf-87b8-4e4f-a30d-503679da3f92</vt:lpwstr>
  </property>
</Properties>
</file>