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Pr="00903F49" w:rsidRDefault="0023037F" w:rsidP="0023037F">
      <w:pPr>
        <w:jc w:val="center"/>
        <w:rPr>
          <w:b/>
          <w:sz w:val="28"/>
          <w:szCs w:val="28"/>
        </w:rPr>
      </w:pPr>
      <w:r w:rsidRPr="00903F49">
        <w:rPr>
          <w:b/>
          <w:sz w:val="28"/>
          <w:szCs w:val="28"/>
        </w:rPr>
        <w:t>Департамент образования и науки Костромской области</w:t>
      </w:r>
    </w:p>
    <w:p w:rsidR="0023037F" w:rsidRPr="00903F49" w:rsidRDefault="0023037F" w:rsidP="0023037F">
      <w:pPr>
        <w:jc w:val="center"/>
        <w:rPr>
          <w:b/>
          <w:sz w:val="28"/>
          <w:szCs w:val="28"/>
        </w:rPr>
      </w:pPr>
      <w:r w:rsidRPr="00903F49">
        <w:rPr>
          <w:b/>
          <w:sz w:val="28"/>
          <w:szCs w:val="28"/>
        </w:rPr>
        <w:t>ОГБПОУ «КОСТРОМСКОЙ КОЛЛЕДЖ БЫТОВОГО СЕРВИСА»</w:t>
      </w: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037F" w:rsidRPr="00903F49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C2F8C" w:rsidRPr="00903F49" w:rsidRDefault="0023037F" w:rsidP="006C2F8C">
      <w:pPr>
        <w:jc w:val="center"/>
        <w:rPr>
          <w:b/>
          <w:sz w:val="28"/>
          <w:szCs w:val="28"/>
        </w:rPr>
      </w:pPr>
      <w:r w:rsidRPr="00903F49">
        <w:rPr>
          <w:b/>
          <w:caps/>
          <w:sz w:val="28"/>
          <w:szCs w:val="28"/>
        </w:rPr>
        <w:t xml:space="preserve">РАБОЧАЯ  ПРОГРАММа </w:t>
      </w:r>
      <w:r w:rsidR="006C2F8C" w:rsidRPr="00903F49">
        <w:rPr>
          <w:b/>
          <w:sz w:val="28"/>
          <w:szCs w:val="28"/>
        </w:rPr>
        <w:t>ПРОФЕССИОНАЛЬНОГО МОДУЛЯ</w:t>
      </w:r>
    </w:p>
    <w:p w:rsidR="006C2F8C" w:rsidRPr="00903F49" w:rsidRDefault="006C2F8C" w:rsidP="001150C0">
      <w:pPr>
        <w:spacing w:before="0" w:after="0"/>
        <w:jc w:val="center"/>
        <w:rPr>
          <w:b/>
          <w:sz w:val="28"/>
          <w:szCs w:val="28"/>
        </w:rPr>
      </w:pPr>
    </w:p>
    <w:p w:rsidR="001150C0" w:rsidRDefault="001150C0" w:rsidP="001150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49">
        <w:rPr>
          <w:rFonts w:ascii="Times New Roman" w:hAnsi="Times New Roman" w:cs="Times New Roman"/>
          <w:b/>
          <w:sz w:val="28"/>
          <w:szCs w:val="28"/>
        </w:rPr>
        <w:t>ПМ. 05 ВЫПОЛНЕНИЕ ОБЛИЦОВОЧНЫХ РАБОТ СИНТЕТИЧЕСКИМИ МАТЕРИАЛАМИ</w:t>
      </w:r>
    </w:p>
    <w:p w:rsidR="00903F49" w:rsidRPr="00903F49" w:rsidRDefault="00903F49" w:rsidP="001150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3F49">
        <w:rPr>
          <w:rFonts w:ascii="Times New Roman" w:hAnsi="Times New Roman" w:cs="Times New Roman"/>
          <w:sz w:val="28"/>
          <w:szCs w:val="28"/>
        </w:rPr>
        <w:t>(технический профиль)</w:t>
      </w:r>
    </w:p>
    <w:p w:rsidR="006C2F8C" w:rsidRPr="00903F49" w:rsidRDefault="006C2F8C" w:rsidP="001150C0">
      <w:pPr>
        <w:outlineLvl w:val="0"/>
        <w:rPr>
          <w:b/>
          <w:sz w:val="28"/>
          <w:szCs w:val="28"/>
        </w:rPr>
      </w:pPr>
    </w:p>
    <w:p w:rsidR="001150C0" w:rsidRPr="00903F49" w:rsidRDefault="00903F49" w:rsidP="001150C0">
      <w:pPr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D6E7E" w:rsidRPr="00903F49">
        <w:rPr>
          <w:sz w:val="28"/>
          <w:szCs w:val="28"/>
        </w:rPr>
        <w:t>рофесси</w:t>
      </w:r>
      <w:r>
        <w:rPr>
          <w:sz w:val="28"/>
          <w:szCs w:val="28"/>
        </w:rPr>
        <w:t>я</w:t>
      </w:r>
      <w:r w:rsidR="007D6E7E" w:rsidRPr="00903F49">
        <w:rPr>
          <w:bCs/>
          <w:color w:val="000000"/>
          <w:sz w:val="28"/>
          <w:szCs w:val="28"/>
        </w:rPr>
        <w:t xml:space="preserve"> </w:t>
      </w:r>
      <w:r w:rsidR="001150C0" w:rsidRPr="00903F49">
        <w:rPr>
          <w:bCs/>
          <w:color w:val="000000"/>
          <w:sz w:val="28"/>
          <w:szCs w:val="28"/>
        </w:rPr>
        <w:t xml:space="preserve">08.01.08 </w:t>
      </w:r>
      <w:r w:rsidR="00EA724F" w:rsidRPr="00903F49">
        <w:rPr>
          <w:bCs/>
          <w:color w:val="000000"/>
          <w:sz w:val="28"/>
          <w:szCs w:val="28"/>
        </w:rPr>
        <w:t xml:space="preserve"> </w:t>
      </w:r>
      <w:r w:rsidR="001150C0" w:rsidRPr="00903F49">
        <w:rPr>
          <w:sz w:val="28"/>
          <w:szCs w:val="28"/>
        </w:rPr>
        <w:t>Масте</w:t>
      </w:r>
      <w:r>
        <w:rPr>
          <w:sz w:val="28"/>
          <w:szCs w:val="28"/>
        </w:rPr>
        <w:t>р отделочных строительных работ</w:t>
      </w:r>
    </w:p>
    <w:p w:rsidR="002270C6" w:rsidRPr="00903F49" w:rsidRDefault="002270C6" w:rsidP="002270C6">
      <w:pPr>
        <w:spacing w:before="0" w:after="0"/>
        <w:ind w:left="3240"/>
        <w:jc w:val="both"/>
        <w:rPr>
          <w:sz w:val="28"/>
          <w:szCs w:val="28"/>
        </w:rPr>
      </w:pPr>
    </w:p>
    <w:p w:rsidR="0023037F" w:rsidRP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C1E" w:rsidRPr="00903F4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903F49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23037F" w:rsidRPr="00903F49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03F49" w:rsidRPr="00903F49" w:rsidRDefault="00903F49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46C1E" w:rsidRPr="00903F49" w:rsidRDefault="0023037F" w:rsidP="0090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sz w:val="28"/>
          <w:szCs w:val="28"/>
        </w:rPr>
      </w:pPr>
      <w:r w:rsidRPr="00903F49">
        <w:rPr>
          <w:bCs/>
          <w:sz w:val="28"/>
          <w:szCs w:val="28"/>
        </w:rPr>
        <w:t>Кострома 201</w:t>
      </w:r>
      <w:r w:rsidR="00831841" w:rsidRPr="00903F49">
        <w:rPr>
          <w:bCs/>
          <w:sz w:val="28"/>
          <w:szCs w:val="28"/>
        </w:rPr>
        <w:t>8</w:t>
      </w:r>
      <w:r w:rsidRPr="00903F49">
        <w:rPr>
          <w:bCs/>
          <w:sz w:val="28"/>
          <w:szCs w:val="28"/>
        </w:rPr>
        <w:t xml:space="preserve"> г</w:t>
      </w:r>
      <w:r w:rsidR="00903F49">
        <w:rPr>
          <w:bCs/>
          <w:sz w:val="28"/>
          <w:szCs w:val="28"/>
        </w:rPr>
        <w:t>.</w:t>
      </w:r>
      <w:r w:rsidR="00146C1E" w:rsidRPr="00903F49">
        <w:rPr>
          <w:b/>
          <w:i/>
          <w:sz w:val="28"/>
          <w:szCs w:val="28"/>
        </w:rPr>
        <w:br w:type="page"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650502" w:rsidRPr="00813722" w:rsidTr="00813722">
        <w:tc>
          <w:tcPr>
            <w:tcW w:w="4928" w:type="dxa"/>
          </w:tcPr>
          <w:p w:rsidR="00650502" w:rsidRPr="00D6558E" w:rsidRDefault="00650502" w:rsidP="00650502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650502" w:rsidRPr="00D6558E" w:rsidRDefault="00650502" w:rsidP="00650502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650502" w:rsidRPr="00D6558E" w:rsidRDefault="00650502" w:rsidP="00650502">
            <w:pPr>
              <w:spacing w:line="276" w:lineRule="auto"/>
            </w:pPr>
            <w:r w:rsidRPr="00D6558E">
              <w:t>Протокол  №</w:t>
            </w:r>
            <w:r>
              <w:t xml:space="preserve"> 1</w:t>
            </w:r>
          </w:p>
          <w:p w:rsidR="00650502" w:rsidRPr="00D6558E" w:rsidRDefault="00650502" w:rsidP="00650502">
            <w:r w:rsidRPr="00D6558E">
              <w:t xml:space="preserve">от    </w:t>
            </w:r>
            <w:r>
              <w:t xml:space="preserve">30 .08. </w:t>
            </w:r>
            <w:r w:rsidRPr="00D6558E">
              <w:t>2018 г.</w:t>
            </w:r>
          </w:p>
          <w:p w:rsidR="00650502" w:rsidRPr="00D6558E" w:rsidRDefault="00650502" w:rsidP="00650502"/>
          <w:p w:rsidR="00650502" w:rsidRPr="00D6558E" w:rsidRDefault="00650502" w:rsidP="00650502">
            <w:r w:rsidRPr="00D6558E">
              <w:t xml:space="preserve">Председатель МК      </w:t>
            </w:r>
          </w:p>
          <w:p w:rsidR="00650502" w:rsidRPr="00D6558E" w:rsidRDefault="00650502" w:rsidP="00650502">
            <w:r>
              <w:t xml:space="preserve"> _______________________    Данилова  Н.С.</w:t>
            </w:r>
          </w:p>
          <w:p w:rsidR="00650502" w:rsidRPr="00D6558E" w:rsidRDefault="00650502" w:rsidP="00650502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650502" w:rsidRPr="00D6558E" w:rsidRDefault="00650502" w:rsidP="00650502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650502" w:rsidRPr="00D6558E" w:rsidRDefault="00650502" w:rsidP="00650502">
            <w:pPr>
              <w:spacing w:line="276" w:lineRule="auto"/>
              <w:jc w:val="right"/>
            </w:pPr>
            <w:r w:rsidRPr="00D6558E">
              <w:t>Зам. директора по У</w:t>
            </w:r>
            <w:r>
              <w:t>П</w:t>
            </w:r>
            <w:r w:rsidRPr="00D6558E">
              <w:t xml:space="preserve">Р </w:t>
            </w:r>
          </w:p>
          <w:p w:rsidR="00650502" w:rsidRPr="00D6558E" w:rsidRDefault="00650502" w:rsidP="00650502">
            <w:pPr>
              <w:spacing w:line="276" w:lineRule="auto"/>
              <w:jc w:val="right"/>
            </w:pPr>
            <w:r>
              <w:t>Скворцова Е.В.</w:t>
            </w:r>
          </w:p>
          <w:p w:rsidR="00650502" w:rsidRPr="00D6558E" w:rsidRDefault="00650502" w:rsidP="00650502">
            <w:pPr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650502" w:rsidRDefault="00650502" w:rsidP="00650502">
            <w:pPr>
              <w:jc w:val="right"/>
            </w:pPr>
          </w:p>
          <w:p w:rsidR="00650502" w:rsidRPr="00D6558E" w:rsidRDefault="00650502" w:rsidP="00650502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650502" w:rsidRPr="00D6558E" w:rsidRDefault="00650502" w:rsidP="00650502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FC659F" w:rsidRPr="00161B32" w:rsidRDefault="00161B32" w:rsidP="00161B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61B32">
        <w:rPr>
          <w:rFonts w:ascii="Times New Roman" w:hAnsi="Times New Roman" w:cs="Times New Roman"/>
          <w:sz w:val="24"/>
          <w:szCs w:val="24"/>
        </w:rPr>
        <w:t>Рабочая программа ПМ</w:t>
      </w:r>
      <w:r w:rsidR="00D75081">
        <w:rPr>
          <w:rFonts w:ascii="Times New Roman" w:hAnsi="Times New Roman" w:cs="Times New Roman"/>
          <w:sz w:val="24"/>
          <w:szCs w:val="24"/>
        </w:rPr>
        <w:t xml:space="preserve">. 05. </w:t>
      </w:r>
      <w:r w:rsidR="00B4008C">
        <w:rPr>
          <w:rFonts w:ascii="Times New Roman" w:hAnsi="Times New Roman" w:cs="Times New Roman"/>
          <w:sz w:val="24"/>
          <w:szCs w:val="24"/>
        </w:rPr>
        <w:t>«В</w:t>
      </w:r>
      <w:r w:rsidRPr="00161B32">
        <w:rPr>
          <w:rFonts w:ascii="Times New Roman" w:hAnsi="Times New Roman" w:cs="Times New Roman"/>
          <w:sz w:val="24"/>
          <w:szCs w:val="24"/>
        </w:rPr>
        <w:t>ыполнение облицовочных работ синтетическими материалами</w:t>
      </w:r>
      <w:r w:rsidR="00B4008C">
        <w:rPr>
          <w:rFonts w:ascii="Times New Roman" w:hAnsi="Times New Roman" w:cs="Times New Roman"/>
          <w:sz w:val="24"/>
          <w:szCs w:val="24"/>
        </w:rPr>
        <w:t xml:space="preserve">» </w:t>
      </w:r>
      <w:r w:rsidR="00FC659F" w:rsidRPr="00161B32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</w:t>
      </w:r>
      <w:r w:rsidR="00EA724F" w:rsidRPr="00161B32">
        <w:rPr>
          <w:rFonts w:ascii="Times New Roman" w:hAnsi="Times New Roman" w:cs="Times New Roman"/>
          <w:sz w:val="24"/>
          <w:szCs w:val="24"/>
        </w:rPr>
        <w:t xml:space="preserve"> специальности/</w:t>
      </w:r>
      <w:r w:rsidR="00FC659F" w:rsidRPr="00161B32">
        <w:rPr>
          <w:rFonts w:ascii="Times New Roman" w:hAnsi="Times New Roman" w:cs="Times New Roman"/>
          <w:sz w:val="24"/>
          <w:szCs w:val="24"/>
        </w:rPr>
        <w:t>профессии среднего профессионального образования (далее – ФГОС СПО) по</w:t>
      </w:r>
      <w:r w:rsidR="00B4008C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Pr="00161B32">
        <w:rPr>
          <w:rFonts w:ascii="Times New Roman" w:hAnsi="Times New Roman" w:cs="Times New Roman"/>
          <w:bCs/>
          <w:color w:val="000000"/>
          <w:sz w:val="24"/>
          <w:szCs w:val="24"/>
        </w:rPr>
        <w:t>08.01.08  «</w:t>
      </w:r>
      <w:r w:rsidRPr="00161B32">
        <w:rPr>
          <w:rFonts w:ascii="Times New Roman" w:hAnsi="Times New Roman" w:cs="Times New Roman"/>
          <w:sz w:val="24"/>
          <w:szCs w:val="24"/>
        </w:rPr>
        <w:t>Мастер отделочных строительных работ"</w:t>
      </w:r>
      <w:r w:rsidR="00BF41E1">
        <w:rPr>
          <w:rFonts w:ascii="Times New Roman" w:hAnsi="Times New Roman" w:cs="Times New Roman"/>
          <w:sz w:val="24"/>
          <w:szCs w:val="24"/>
        </w:rPr>
        <w:t xml:space="preserve"> Специальности «</w:t>
      </w:r>
      <w:r w:rsidRPr="00161B32">
        <w:rPr>
          <w:rFonts w:ascii="Times New Roman" w:hAnsi="Times New Roman" w:cs="Times New Roman"/>
          <w:sz w:val="24"/>
          <w:szCs w:val="24"/>
        </w:rPr>
        <w:t>Облицовщик синтетическими материалами</w:t>
      </w:r>
      <w:r w:rsidR="00BF41E1">
        <w:rPr>
          <w:rFonts w:ascii="Times New Roman" w:hAnsi="Times New Roman" w:cs="Times New Roman"/>
          <w:sz w:val="24"/>
          <w:szCs w:val="24"/>
        </w:rPr>
        <w:t>»</w:t>
      </w:r>
      <w:r w:rsidR="00FC659F" w:rsidRPr="00161B32">
        <w:rPr>
          <w:rFonts w:ascii="Times New Roman" w:hAnsi="Times New Roman" w:cs="Times New Roman"/>
          <w:bCs/>
          <w:sz w:val="24"/>
          <w:szCs w:val="24"/>
        </w:rPr>
        <w:t>,</w:t>
      </w:r>
      <w:r w:rsidR="00FC659F" w:rsidRPr="0016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2BD">
        <w:rPr>
          <w:rFonts w:ascii="Times New Roman" w:hAnsi="Times New Roman" w:cs="Times New Roman"/>
          <w:sz w:val="24"/>
          <w:szCs w:val="24"/>
        </w:rPr>
        <w:t>с учётом материалов п</w:t>
      </w:r>
      <w:r w:rsidR="00FC659F" w:rsidRPr="00161B32">
        <w:rPr>
          <w:rFonts w:ascii="Times New Roman" w:hAnsi="Times New Roman" w:cs="Times New Roman"/>
          <w:sz w:val="24"/>
          <w:szCs w:val="24"/>
        </w:rPr>
        <w:t>римерной основной образовательной</w:t>
      </w:r>
      <w:r w:rsidR="00FC659F" w:rsidRPr="0016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59F" w:rsidRPr="00161B32">
        <w:rPr>
          <w:rFonts w:ascii="Times New Roman" w:hAnsi="Times New Roman" w:cs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473276" w:rsidRPr="00473276">
        <w:rPr>
          <w:rFonts w:ascii="Times New Roman" w:hAnsi="Times New Roman" w:cs="Times New Roman"/>
          <w:sz w:val="24"/>
          <w:szCs w:val="24"/>
        </w:rPr>
        <w:t>20.08.2013 N 29634</w:t>
      </w:r>
      <w:r w:rsidR="00FC659F" w:rsidRPr="00161B32">
        <w:rPr>
          <w:rFonts w:ascii="Times New Roman" w:hAnsi="Times New Roman" w:cs="Times New Roman"/>
          <w:sz w:val="24"/>
          <w:szCs w:val="24"/>
        </w:rPr>
        <w:t>.</w:t>
      </w:r>
    </w:p>
    <w:p w:rsidR="00FC659F" w:rsidRDefault="00FC659F" w:rsidP="00161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DA75FB" w:rsidRDefault="002270C6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Бугрова Л. Б.</w:t>
      </w:r>
      <w:r w:rsidR="00DA75FB" w:rsidRPr="0069077D">
        <w:t xml:space="preserve">, </w:t>
      </w:r>
      <w:r w:rsidR="00DA75FB" w:rsidRPr="00473276">
        <w:t>преподаватель</w:t>
      </w:r>
      <w:r w:rsidR="00473276">
        <w:t xml:space="preserve"> </w:t>
      </w:r>
      <w:r w:rsidR="00DA75FB" w:rsidRPr="0069077D">
        <w:t>ОГБ</w:t>
      </w:r>
      <w:r w:rsidR="00DA75FB">
        <w:t xml:space="preserve">ПОУ </w:t>
      </w:r>
      <w:r w:rsidR="00DA75FB" w:rsidRPr="0069077D">
        <w:t xml:space="preserve"> «Костромской колледж бытового сервиса»</w:t>
      </w:r>
    </w:p>
    <w:p w:rsidR="002D60BE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E11DE7" w:rsidP="00E11DE7">
      <w:pPr>
        <w:rPr>
          <w:b/>
          <w:bCs/>
          <w:i/>
        </w:rPr>
      </w:pP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A75FB" w:rsidRPr="00DA75FB" w:rsidTr="009C7236">
        <w:trPr>
          <w:trHeight w:val="3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9C7236">
        <w:trPr>
          <w:trHeight w:val="720"/>
        </w:trPr>
        <w:tc>
          <w:tcPr>
            <w:tcW w:w="8613" w:type="dxa"/>
            <w:shd w:val="clear" w:color="auto" w:fill="auto"/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9C7236">
        <w:trPr>
          <w:trHeight w:val="594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 w:rsidR="00097AA6">
              <w:rPr>
                <w:b/>
              </w:rPr>
              <w:t xml:space="preserve"> 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097AA6">
              <w:rPr>
                <w:b/>
              </w:rPr>
              <w:t>………………………………………...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A75FB" w:rsidRPr="00DA75FB" w:rsidTr="009C7236">
        <w:trPr>
          <w:trHeight w:val="692"/>
        </w:trPr>
        <w:tc>
          <w:tcPr>
            <w:tcW w:w="8613" w:type="dxa"/>
            <w:shd w:val="clear" w:color="auto" w:fill="auto"/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</w:t>
            </w:r>
            <w:r w:rsidR="00097AA6">
              <w:rPr>
                <w:b/>
              </w:rPr>
              <w:t xml:space="preserve">  </w:t>
            </w:r>
            <w:r w:rsidRPr="00DA75FB">
              <w:rPr>
                <w:b/>
              </w:rPr>
              <w:t xml:space="preserve">ПРОФЕССИОНАЛЬНОГО МОДУЛЯ </w:t>
            </w:r>
            <w:r>
              <w:rPr>
                <w:b/>
              </w:rPr>
              <w:t>……………………………………….</w:t>
            </w:r>
          </w:p>
        </w:tc>
        <w:tc>
          <w:tcPr>
            <w:tcW w:w="709" w:type="dxa"/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9C7236" w:rsidP="009C7236">
            <w:pPr>
              <w:spacing w:before="0" w:after="0"/>
              <w:rPr>
                <w:b/>
              </w:rPr>
            </w:pPr>
          </w:p>
          <w:p w:rsidR="009C7236" w:rsidRPr="00DA75FB" w:rsidRDefault="006A528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="00B16941" w:rsidRPr="00B16941">
        <w:rPr>
          <w:b/>
        </w:rPr>
        <w:t xml:space="preserve"> 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</w:t>
      </w:r>
      <w:r w:rsidR="00E11DE7" w:rsidRPr="00231FE3">
        <w:t xml:space="preserve">с ФГОС СПО </w:t>
      </w:r>
      <w:r w:rsidR="00231FE3" w:rsidRPr="00231FE3">
        <w:rPr>
          <w:bCs/>
          <w:color w:val="000000"/>
        </w:rPr>
        <w:t>08.</w:t>
      </w:r>
      <w:r w:rsidR="00231FE3" w:rsidRPr="001150C0">
        <w:rPr>
          <w:bCs/>
          <w:color w:val="000000"/>
        </w:rPr>
        <w:t xml:space="preserve">01.08  </w:t>
      </w:r>
      <w:r w:rsidR="00231FE3">
        <w:rPr>
          <w:bCs/>
          <w:color w:val="000000"/>
        </w:rPr>
        <w:t>«</w:t>
      </w:r>
      <w:r w:rsidR="00231FE3" w:rsidRPr="001150C0">
        <w:t>Мастер отделочных строительных работ</w:t>
      </w:r>
      <w:r w:rsidR="002270C6">
        <w:t>»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Pr="002270C6" w:rsidRDefault="00E11DE7" w:rsidP="002270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70C6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231FE3" w:rsidRPr="002270C6">
        <w:rPr>
          <w:rFonts w:ascii="Times New Roman" w:hAnsi="Times New Roman" w:cs="Times New Roman"/>
          <w:sz w:val="24"/>
          <w:szCs w:val="24"/>
        </w:rPr>
        <w:t>«Выполнение облицовочных работ синтетическими материалами»</w:t>
      </w:r>
      <w:r w:rsidR="002270C6">
        <w:rPr>
          <w:rFonts w:ascii="Times New Roman" w:hAnsi="Times New Roman" w:cs="Times New Roman"/>
          <w:sz w:val="24"/>
          <w:szCs w:val="24"/>
        </w:rPr>
        <w:t xml:space="preserve"> </w:t>
      </w:r>
      <w:r w:rsidRPr="002270C6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2.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6F325C" w:rsidRPr="006F325C" w:rsidRDefault="006F325C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5C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F325C" w:rsidRPr="00F11791" w:rsidTr="00097AA6">
        <w:trPr>
          <w:trHeight w:val="281"/>
        </w:trPr>
        <w:tc>
          <w:tcPr>
            <w:tcW w:w="1270" w:type="dxa"/>
          </w:tcPr>
          <w:p w:rsidR="006F325C" w:rsidRPr="00062129" w:rsidRDefault="006F325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06212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6F325C" w:rsidRPr="006F325C" w:rsidRDefault="006F325C" w:rsidP="00736BF9">
            <w:pPr>
              <w:pStyle w:val="af0"/>
            </w:pPr>
            <w:r w:rsidRPr="006F325C"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9940E7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9940E7" w:rsidRDefault="009940E7" w:rsidP="009940E7">
            <w:pPr>
              <w:pStyle w:val="ConsPlusNormal"/>
              <w:rPr>
                <w:rStyle w:val="aa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Выполнение облицовочных работ синтетическими материалами</w:t>
            </w:r>
          </w:p>
        </w:tc>
      </w:tr>
      <w:tr w:rsidR="009940E7" w:rsidRPr="00F11791" w:rsidTr="00097AA6">
        <w:trPr>
          <w:trHeight w:val="260"/>
        </w:trPr>
        <w:tc>
          <w:tcPr>
            <w:tcW w:w="1240" w:type="dxa"/>
          </w:tcPr>
          <w:p w:rsidR="009940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5.1.</w:t>
            </w:r>
          </w:p>
        </w:tc>
        <w:tc>
          <w:tcPr>
            <w:tcW w:w="8617" w:type="dxa"/>
          </w:tcPr>
          <w:p w:rsidR="009940E7" w:rsidRPr="009940E7" w:rsidRDefault="009940E7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</w:tc>
      </w:tr>
      <w:tr w:rsidR="009940E7" w:rsidRPr="00F11791" w:rsidTr="00097AA6">
        <w:trPr>
          <w:trHeight w:val="260"/>
        </w:trPr>
        <w:tc>
          <w:tcPr>
            <w:tcW w:w="1240" w:type="dxa"/>
          </w:tcPr>
          <w:p w:rsidR="009940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5.2.</w:t>
            </w:r>
          </w:p>
        </w:tc>
        <w:tc>
          <w:tcPr>
            <w:tcW w:w="8617" w:type="dxa"/>
          </w:tcPr>
          <w:p w:rsidR="009940E7" w:rsidRPr="009940E7" w:rsidRDefault="009940E7" w:rsidP="00975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облицовку синтетическими материалами различной сложности.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9940E7" w:rsidRDefault="009940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9940E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5.3.</w:t>
            </w:r>
          </w:p>
        </w:tc>
        <w:tc>
          <w:tcPr>
            <w:tcW w:w="8617" w:type="dxa"/>
          </w:tcPr>
          <w:p w:rsidR="00E11DE7" w:rsidRPr="009940E7" w:rsidRDefault="009940E7" w:rsidP="009940E7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940E7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синтетическими материалами.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8617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  <w:r w:rsidR="00AA58F5">
        <w:rPr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облицовке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облицовки поверхностей различной сложности синтетическими материалами;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облицованных поверхностей синтетическими материалами;</w:t>
            </w:r>
          </w:p>
        </w:tc>
      </w:tr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выбирать материалы, инструменты, оборудование;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сортировать, подбирать и подготавливать полимерные плитки, стандартные отделочные изделия;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разбивать и провешивать поверхности оснований для устройства полов, их облицовки стандартными изделиями, укладывать маячные рейки по готовым разметкам;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архитектурно-строительные чертежи;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организовывать и содержать рабочее место при выполнении облицовки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сварочную машину для сварки линолеума;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подготавливать основания вручную и механизированным способом;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приготавливать шпатлевки и мастики;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подбирать цвета и оттенки синтетических масс по заданному рисунку;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укладывать, разравнивать, шпатлевать, шлифовать подготовительные слои при устройстве наливных бесшовных полов;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 и потребность материалов;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рассчитывать материалы и стоимость работ;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подготовительных работ;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наклеивать рулонные материалы и резиновые паркеты на основании полов с разметкой, подгонкой и прирезкой полотнищ;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настилать полы простого рисунка;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укладывать насухо ковровое покрытие и линолеум;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облицовывать плоские и криволинейные поверхности синтетическими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устраивать полы из ксилолитовой массы или готовых ксилолитовых плиток (по рисунку);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устанавливать пластмассовые плинтусы и поручни;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устраивать ворсолановые, ковровые и тартановые покрытия;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при облицовке синтетическими материалами различной сложности;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ремонтировать покрытия полов из линолеума, релина и облицовки поверхностей из полимерных плиток;</w:t>
            </w:r>
          </w:p>
        </w:tc>
      </w:tr>
      <w:tr w:rsidR="00AA58F5" w:rsidRPr="00E366FB" w:rsidTr="009758CD">
        <w:tc>
          <w:tcPr>
            <w:tcW w:w="1668" w:type="dxa"/>
          </w:tcPr>
          <w:p w:rsidR="00AA58F5" w:rsidRPr="00AA58F5" w:rsidRDefault="00AA58F5" w:rsidP="009758CD">
            <w:pPr>
              <w:spacing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чтения архитектурно-строительных чертежей;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нормы расходов материала;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основные свойства материалов, используемых при устройстве наливных бесшовных полов, полов из линолеума, релина, синтетических материалов, полимерных плиток, применяемых для облицовки поверхностей;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материалов, применяемых при работе;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синтетической массы для наливных бесшовных полов, холодных мастик для наклейки рулонных материалов и облицовки поверхностей синтетическими материалами и полимерными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сверления отверстий в полимерных плитках;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горячих мастик;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свойства красителей, применяемых при изготовлении синтетических масс;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подборки цветовых сочетаний для получения различных оттенков синтетических масс;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инструментов, машин и механизмов;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технологическую последовательность облицовки синтетическими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крепления отделочных изделий и элементов;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сварки швов линолеума;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и приемы облицовки криволинейных поверхностей синтетическими материалами, полимерными плитками;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способы и приемы ремонта и смены покрытий из рулонных синтетических материалов и резинового паркета синтетическими материалами, полимерной плиткой, стандартными отделочными материалами;</w:t>
            </w:r>
          </w:p>
          <w:p w:rsidR="00113AA7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санитарных норм и правил, предъявляемые к качеству облицовки полов из синтетических материалов;</w:t>
            </w:r>
          </w:p>
          <w:p w:rsidR="00AA58F5" w:rsidRPr="00113AA7" w:rsidRDefault="00113AA7" w:rsidP="0011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виды, причины появления и способы устранения дефектов облицовки синтетическими материалами;</w:t>
            </w:r>
            <w:r w:rsidR="00AD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A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</w:tr>
    </w:tbl>
    <w:p w:rsidR="00E11DE7" w:rsidRDefault="00E11DE7" w:rsidP="00E11DE7">
      <w:pPr>
        <w:rPr>
          <w:i/>
        </w:rPr>
      </w:pPr>
    </w:p>
    <w:p w:rsidR="00E11DE7" w:rsidRDefault="00E11DE7" w:rsidP="00E11DE7">
      <w:pPr>
        <w:rPr>
          <w:b/>
        </w:rPr>
      </w:pPr>
      <w:r w:rsidRPr="009B139E">
        <w:rPr>
          <w:b/>
        </w:rPr>
        <w:t>1.</w:t>
      </w:r>
      <w:r w:rsidRPr="001F4989">
        <w:rPr>
          <w:b/>
        </w:rPr>
        <w:t>3. Количество</w:t>
      </w:r>
      <w:r>
        <w:rPr>
          <w:b/>
        </w:rPr>
        <w:t xml:space="preserve"> часов, отводимое на освоение профессионального модуля</w:t>
      </w:r>
    </w:p>
    <w:p w:rsidR="00E11DE7" w:rsidRPr="00933908" w:rsidRDefault="00E11DE7" w:rsidP="00E11DE7">
      <w:r w:rsidRPr="009B139E">
        <w:t xml:space="preserve">Всего </w:t>
      </w:r>
      <w:r w:rsidR="00933908">
        <w:t xml:space="preserve">часов  </w:t>
      </w:r>
      <w:r w:rsidR="00933908" w:rsidRPr="00A15AB9">
        <w:rPr>
          <w:b/>
        </w:rPr>
        <w:t>30</w:t>
      </w:r>
      <w:r w:rsidR="00FD7E39">
        <w:rPr>
          <w:b/>
        </w:rPr>
        <w:t xml:space="preserve">0 </w:t>
      </w:r>
      <w:r w:rsidR="00933908" w:rsidRPr="00933908">
        <w:t>часов</w:t>
      </w:r>
    </w:p>
    <w:p w:rsidR="00282985" w:rsidRDefault="00770AB8" w:rsidP="00E11DE7">
      <w:r>
        <w:t xml:space="preserve">Из них   на освоение МДК  </w:t>
      </w:r>
      <w:r w:rsidR="00FD7E39">
        <w:rPr>
          <w:b/>
        </w:rPr>
        <w:t>6</w:t>
      </w:r>
      <w:r w:rsidR="00282985" w:rsidRPr="00A15AB9">
        <w:rPr>
          <w:b/>
        </w:rPr>
        <w:t>4</w:t>
      </w:r>
      <w:r w:rsidR="00282985">
        <w:t xml:space="preserve"> </w:t>
      </w:r>
      <w:r w:rsidR="00933908" w:rsidRPr="00933908">
        <w:t>часов</w:t>
      </w:r>
      <w:r w:rsidR="00E11DE7" w:rsidRPr="00933908">
        <w:t xml:space="preserve">             </w:t>
      </w:r>
    </w:p>
    <w:p w:rsidR="00E11DE7" w:rsidRPr="00933908" w:rsidRDefault="002E0DED" w:rsidP="00E11DE7">
      <w:r>
        <w:t>на практики учебную -</w:t>
      </w:r>
      <w:r w:rsidR="00E11DE7" w:rsidRPr="00933908">
        <w:t>и производственную</w:t>
      </w:r>
      <w:r w:rsidR="00933908" w:rsidRPr="00933908">
        <w:t xml:space="preserve">  </w:t>
      </w:r>
      <w:r w:rsidR="00933908" w:rsidRPr="00A15AB9">
        <w:rPr>
          <w:b/>
        </w:rPr>
        <w:t>204</w:t>
      </w:r>
      <w:r w:rsidR="00933908" w:rsidRPr="00933908">
        <w:t xml:space="preserve"> часов</w:t>
      </w:r>
    </w:p>
    <w:p w:rsidR="00E11DE7" w:rsidRPr="008777B2" w:rsidRDefault="00E11DE7" w:rsidP="00E11DE7">
      <w:pPr>
        <w:rPr>
          <w:i/>
        </w:rPr>
      </w:pPr>
      <w:r w:rsidRPr="00933908">
        <w:rPr>
          <w:i/>
        </w:rPr>
        <w:t>самостоятельная работа</w:t>
      </w:r>
      <w:r w:rsidR="00933908" w:rsidRPr="00933908">
        <w:rPr>
          <w:i/>
        </w:rPr>
        <w:t xml:space="preserve">  </w:t>
      </w:r>
      <w:r w:rsidR="00685163">
        <w:t>3</w:t>
      </w:r>
      <w:r w:rsidR="00FD7E39">
        <w:t>2</w:t>
      </w:r>
      <w:r w:rsidR="00685163">
        <w:t xml:space="preserve"> </w:t>
      </w:r>
      <w:r w:rsidR="00282985">
        <w:t xml:space="preserve"> </w:t>
      </w:r>
      <w:r w:rsidR="00933908" w:rsidRPr="00933908">
        <w:t>часов</w:t>
      </w:r>
      <w:r>
        <w:rPr>
          <w:i/>
        </w:rPr>
        <w:t xml:space="preserve"> (указывается только в рабочей программе или с на усмотрение разработчика примерной программы с </w:t>
      </w:r>
      <w:r w:rsidR="00DB0274">
        <w:rPr>
          <w:i/>
        </w:rPr>
        <w:t>примечанием,</w:t>
      </w:r>
      <w:r>
        <w:rPr>
          <w:i/>
        </w:rPr>
        <w:t xml:space="preserve"> что время берется за счет вариативной части)</w:t>
      </w:r>
    </w:p>
    <w:p w:rsidR="00E11DE7" w:rsidRPr="00A570E3" w:rsidRDefault="00E11DE7" w:rsidP="00E11DE7">
      <w:pPr>
        <w:rPr>
          <w:b/>
          <w:i/>
        </w:rPr>
      </w:pPr>
      <w:r w:rsidRPr="00A570E3">
        <w:rPr>
          <w:b/>
          <w:i/>
        </w:rPr>
        <w:t>.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E11DE7" w:rsidRPr="00AA58F5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E11DE7" w:rsidRPr="001A2131">
        <w:rPr>
          <w:b/>
        </w:rPr>
        <w:t xml:space="preserve"> </w:t>
      </w:r>
      <w:r w:rsidR="00AA58F5" w:rsidRPr="001A2131">
        <w:rPr>
          <w:b/>
        </w:rPr>
        <w:t xml:space="preserve">СТРУКТУРА И </w:t>
      </w:r>
      <w:r w:rsidR="00AA58F5" w:rsidRPr="00F05864">
        <w:rPr>
          <w:b/>
        </w:rPr>
        <w:t>СОДЕРЖАНИЕ ПРОФЕССИОНАЛЬНОГО</w:t>
      </w:r>
      <w:r w:rsidR="00AA58F5" w:rsidRPr="001A2131">
        <w:rPr>
          <w:b/>
        </w:rPr>
        <w:t xml:space="preserve"> МОДУЛЯ</w:t>
      </w:r>
      <w:r w:rsidR="00AA58F5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"/>
        <w:gridCol w:w="2105"/>
        <w:gridCol w:w="1418"/>
        <w:gridCol w:w="1559"/>
        <w:gridCol w:w="84"/>
        <w:gridCol w:w="1475"/>
        <w:gridCol w:w="54"/>
        <w:gridCol w:w="1054"/>
        <w:gridCol w:w="27"/>
        <w:gridCol w:w="1305"/>
        <w:gridCol w:w="597"/>
        <w:gridCol w:w="12"/>
        <w:gridCol w:w="1911"/>
        <w:gridCol w:w="1215"/>
      </w:tblGrid>
      <w:tr w:rsidR="00E11DE7" w:rsidRPr="00B239BC" w:rsidTr="00AA58F5">
        <w:tc>
          <w:tcPr>
            <w:tcW w:w="701" w:type="pct"/>
            <w:vMerge w:val="restart"/>
            <w:vAlign w:val="center"/>
          </w:tcPr>
          <w:p w:rsidR="00E11DE7" w:rsidRPr="00B239BC" w:rsidRDefault="00E11DE7" w:rsidP="00354249">
            <w:pPr>
              <w:spacing w:before="0" w:after="160" w:line="259" w:lineRule="auto"/>
              <w:rPr>
                <w:b/>
                <w:color w:val="FF0000"/>
                <w:sz w:val="20"/>
                <w:szCs w:val="20"/>
              </w:rPr>
            </w:pPr>
            <w:r w:rsidRPr="001A2131">
              <w:rPr>
                <w:b/>
              </w:rPr>
              <w:t>2.1. Структура профессионального модуля</w:t>
            </w:r>
            <w:r w:rsidR="00AA58F5">
              <w:rPr>
                <w:b/>
              </w:rPr>
              <w:t xml:space="preserve">  </w:t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705" w:type="pct"/>
            <w:gridSpan w:val="10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1" w:type="pct"/>
            <w:gridSpan w:val="4"/>
            <w:shd w:val="clear" w:color="auto" w:fill="auto"/>
            <w:vAlign w:val="center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Merge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всего,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E11DE7" w:rsidRPr="004B65E1" w:rsidRDefault="00E11DE7" w:rsidP="00193D63">
            <w:pPr>
              <w:jc w:val="center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учебная,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 xml:space="preserve">производственна я </w:t>
            </w:r>
          </w:p>
          <w:p w:rsidR="00E11DE7" w:rsidRPr="004B65E1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часов</w:t>
            </w:r>
          </w:p>
          <w:p w:rsidR="00E11DE7" w:rsidRPr="004B65E1" w:rsidRDefault="00E11DE7" w:rsidP="00193D63">
            <w:pPr>
              <w:rPr>
                <w:b/>
                <w:sz w:val="20"/>
                <w:szCs w:val="20"/>
              </w:rPr>
            </w:pPr>
            <w:r w:rsidRPr="004B65E1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E11DE7" w:rsidRPr="00B239BC" w:rsidRDefault="00E11DE7" w:rsidP="00193D63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E11DE7" w:rsidRPr="00B239BC" w:rsidTr="00AA58F5">
        <w:tc>
          <w:tcPr>
            <w:tcW w:w="701" w:type="pct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gridSpan w:val="2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E11DE7" w:rsidRPr="0052322D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5232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11DE7" w:rsidRPr="006D49C7" w:rsidRDefault="00E11DE7" w:rsidP="00193D63">
            <w:pPr>
              <w:spacing w:after="0"/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9</w:t>
            </w:r>
          </w:p>
        </w:tc>
      </w:tr>
      <w:tr w:rsidR="004B65E1" w:rsidRPr="00B239BC" w:rsidTr="009758CD">
        <w:tc>
          <w:tcPr>
            <w:tcW w:w="708" w:type="pct"/>
            <w:gridSpan w:val="2"/>
          </w:tcPr>
          <w:p w:rsidR="004B65E1" w:rsidRPr="00974E5C" w:rsidRDefault="004B65E1" w:rsidP="00193D63">
            <w:pPr>
              <w:spacing w:after="0"/>
              <w:rPr>
                <w:b/>
                <w:sz w:val="20"/>
                <w:szCs w:val="20"/>
              </w:rPr>
            </w:pPr>
            <w:r w:rsidRPr="00974E5C">
              <w:rPr>
                <w:b/>
                <w:sz w:val="20"/>
                <w:szCs w:val="20"/>
              </w:rPr>
              <w:t>ПК  5.1.-5.3</w:t>
            </w:r>
          </w:p>
          <w:p w:rsidR="00974E5C" w:rsidRPr="00974E5C" w:rsidRDefault="00974E5C" w:rsidP="00974E5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74E5C">
              <w:rPr>
                <w:rFonts w:ascii="Times New Roman" w:hAnsi="Times New Roman" w:cs="Times New Roman"/>
                <w:b/>
              </w:rPr>
              <w:t>ОК 1 - 7</w:t>
            </w:r>
          </w:p>
          <w:p w:rsidR="00974E5C" w:rsidRPr="00B239BC" w:rsidRDefault="00974E5C" w:rsidP="00193D63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4B65E1" w:rsidRPr="00B239BC" w:rsidRDefault="004B65E1" w:rsidP="00193D6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sz w:val="20"/>
                <w:szCs w:val="20"/>
              </w:rPr>
              <w:t>Выполнение облицовочных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синтетическими материалами</w:t>
            </w:r>
          </w:p>
        </w:tc>
        <w:tc>
          <w:tcPr>
            <w:tcW w:w="475" w:type="pct"/>
            <w:shd w:val="clear" w:color="auto" w:fill="auto"/>
          </w:tcPr>
          <w:p w:rsidR="008E3D7F" w:rsidRDefault="008E3D7F" w:rsidP="0025684F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4B65E1" w:rsidRPr="00484F8F" w:rsidRDefault="00133F51" w:rsidP="0025684F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 xml:space="preserve"> </w:t>
            </w:r>
            <w:r w:rsidR="008E3D7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22" w:type="pct"/>
            <w:shd w:val="clear" w:color="auto" w:fill="auto"/>
          </w:tcPr>
          <w:p w:rsidR="008E3D7F" w:rsidRDefault="008E3D7F" w:rsidP="0025684F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4B65E1" w:rsidRPr="00484F8F" w:rsidRDefault="00484F8F" w:rsidP="0025684F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 xml:space="preserve"> 6</w:t>
            </w:r>
            <w:r w:rsidR="00133F51" w:rsidRPr="00484F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8E3D7F" w:rsidRDefault="008E3D7F" w:rsidP="0025684F">
            <w:pPr>
              <w:pStyle w:val="23"/>
              <w:widowControl w:val="0"/>
              <w:ind w:left="0" w:firstLine="0"/>
              <w:rPr>
                <w:sz w:val="20"/>
                <w:szCs w:val="20"/>
              </w:rPr>
            </w:pPr>
          </w:p>
          <w:p w:rsidR="004B65E1" w:rsidRPr="00484F8F" w:rsidRDefault="004B65E1" w:rsidP="0025684F">
            <w:pPr>
              <w:pStyle w:val="23"/>
              <w:widowControl w:val="0"/>
              <w:ind w:left="0" w:firstLine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50</w:t>
            </w:r>
          </w:p>
        </w:tc>
        <w:tc>
          <w:tcPr>
            <w:tcW w:w="380" w:type="pct"/>
            <w:gridSpan w:val="3"/>
            <w:shd w:val="clear" w:color="auto" w:fill="auto"/>
          </w:tcPr>
          <w:p w:rsidR="004B65E1" w:rsidRPr="00484F8F" w:rsidRDefault="004B65E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*</w:t>
            </w:r>
          </w:p>
        </w:tc>
        <w:tc>
          <w:tcPr>
            <w:tcW w:w="637" w:type="pct"/>
            <w:gridSpan w:val="2"/>
            <w:vAlign w:val="center"/>
          </w:tcPr>
          <w:p w:rsidR="004B65E1" w:rsidRPr="00484F8F" w:rsidRDefault="00133F5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-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4B65E1" w:rsidRPr="00484F8F" w:rsidRDefault="004B65E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4B65E1" w:rsidRPr="00484F8F" w:rsidRDefault="004B65E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3</w:t>
            </w:r>
            <w:r w:rsidR="00484F8F" w:rsidRPr="00484F8F">
              <w:rPr>
                <w:sz w:val="20"/>
                <w:szCs w:val="20"/>
              </w:rPr>
              <w:t>2</w:t>
            </w:r>
          </w:p>
        </w:tc>
      </w:tr>
      <w:tr w:rsidR="00E11DE7" w:rsidRPr="00B239BC" w:rsidTr="00193D63">
        <w:tc>
          <w:tcPr>
            <w:tcW w:w="708" w:type="pct"/>
            <w:gridSpan w:val="2"/>
          </w:tcPr>
          <w:p w:rsidR="00E11DE7" w:rsidRPr="00B239BC" w:rsidRDefault="00E11DE7" w:rsidP="00974E5C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E11DE7" w:rsidRPr="006D49C7" w:rsidRDefault="00E11DE7" w:rsidP="00193D63">
            <w:pPr>
              <w:spacing w:after="0"/>
              <w:rPr>
                <w:sz w:val="20"/>
                <w:szCs w:val="20"/>
              </w:rPr>
            </w:pPr>
            <w:r w:rsidRPr="006D49C7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75" w:type="pct"/>
            <w:shd w:val="clear" w:color="auto" w:fill="auto"/>
          </w:tcPr>
          <w:p w:rsidR="008E3D7F" w:rsidRDefault="008E3D7F" w:rsidP="0025684F">
            <w:pPr>
              <w:spacing w:after="0"/>
              <w:rPr>
                <w:sz w:val="20"/>
                <w:szCs w:val="20"/>
              </w:rPr>
            </w:pPr>
          </w:p>
          <w:p w:rsidR="00E11DE7" w:rsidRPr="00484F8F" w:rsidRDefault="00133F5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204</w:t>
            </w:r>
          </w:p>
          <w:p w:rsidR="00E11DE7" w:rsidRPr="00484F8F" w:rsidRDefault="00E11DE7" w:rsidP="002568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5" w:type="pct"/>
            <w:gridSpan w:val="9"/>
            <w:shd w:val="clear" w:color="auto" w:fill="C0C0C0"/>
          </w:tcPr>
          <w:p w:rsidR="00E11DE7" w:rsidRPr="00484F8F" w:rsidRDefault="00E11DE7" w:rsidP="0025684F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8E3D7F" w:rsidRDefault="00133F5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 xml:space="preserve"> </w:t>
            </w:r>
          </w:p>
          <w:p w:rsidR="00E11DE7" w:rsidRPr="00484F8F" w:rsidRDefault="00133F51" w:rsidP="0025684F">
            <w:pPr>
              <w:spacing w:after="0"/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204</w:t>
            </w:r>
          </w:p>
          <w:p w:rsidR="00E11DE7" w:rsidRPr="00484F8F" w:rsidRDefault="00E11DE7" w:rsidP="002568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</w:tcPr>
          <w:p w:rsidR="00E11DE7" w:rsidRPr="00484F8F" w:rsidRDefault="00E11DE7" w:rsidP="0025684F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4B65E1" w:rsidRPr="00B239BC" w:rsidTr="00A45391">
        <w:tc>
          <w:tcPr>
            <w:tcW w:w="708" w:type="pct"/>
            <w:gridSpan w:val="2"/>
          </w:tcPr>
          <w:p w:rsidR="004B65E1" w:rsidRPr="00B239BC" w:rsidRDefault="004B65E1" w:rsidP="00193D6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:rsidR="004B65E1" w:rsidRPr="006D49C7" w:rsidRDefault="004B65E1" w:rsidP="00193D63">
            <w:pPr>
              <w:rPr>
                <w:b/>
                <w:sz w:val="20"/>
                <w:szCs w:val="20"/>
              </w:rPr>
            </w:pPr>
            <w:r w:rsidRPr="006D49C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4B65E1" w:rsidRPr="00484F8F" w:rsidRDefault="004B65E1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>3</w:t>
            </w:r>
            <w:r w:rsidR="008E3D7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4B65E1" w:rsidRPr="00484F8F" w:rsidRDefault="00484F8F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>6</w:t>
            </w:r>
            <w:r w:rsidR="00A45391" w:rsidRPr="00484F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4B65E1" w:rsidRPr="00484F8F" w:rsidRDefault="004B65E1" w:rsidP="0025684F">
            <w:pPr>
              <w:rPr>
                <w:sz w:val="20"/>
                <w:szCs w:val="20"/>
              </w:rPr>
            </w:pPr>
            <w:r w:rsidRPr="00484F8F">
              <w:rPr>
                <w:sz w:val="20"/>
                <w:szCs w:val="20"/>
              </w:rPr>
              <w:t>50</w:t>
            </w:r>
          </w:p>
        </w:tc>
        <w:tc>
          <w:tcPr>
            <w:tcW w:w="353" w:type="pct"/>
            <w:shd w:val="clear" w:color="auto" w:fill="auto"/>
          </w:tcPr>
          <w:p w:rsidR="004B65E1" w:rsidRPr="00484F8F" w:rsidRDefault="004B65E1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46" w:type="pct"/>
            <w:gridSpan w:val="2"/>
          </w:tcPr>
          <w:p w:rsidR="004B65E1" w:rsidRPr="00484F8F" w:rsidRDefault="00133F51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0" w:type="pct"/>
            <w:shd w:val="clear" w:color="auto" w:fill="auto"/>
          </w:tcPr>
          <w:p w:rsidR="004B65E1" w:rsidRPr="00484F8F" w:rsidRDefault="008B19F9" w:rsidP="0025684F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6pt;margin-top:23.25pt;width:96.25pt;height:0;z-index:251658240;mso-position-horizontal-relative:text;mso-position-vertical-relative:text" o:connectortype="straight"/>
              </w:pict>
            </w:r>
            <w:r w:rsidR="004B65E1" w:rsidRPr="00484F8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44" w:type="pct"/>
            <w:gridSpan w:val="2"/>
            <w:tcBorders>
              <w:bottom w:val="nil"/>
            </w:tcBorders>
            <w:shd w:val="clear" w:color="auto" w:fill="auto"/>
          </w:tcPr>
          <w:p w:rsidR="004B65E1" w:rsidRPr="00484F8F" w:rsidRDefault="00133F51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 xml:space="preserve">  204</w:t>
            </w:r>
          </w:p>
        </w:tc>
        <w:tc>
          <w:tcPr>
            <w:tcW w:w="407" w:type="pct"/>
            <w:shd w:val="clear" w:color="auto" w:fill="auto"/>
          </w:tcPr>
          <w:p w:rsidR="004B65E1" w:rsidRPr="00484F8F" w:rsidRDefault="004B65E1" w:rsidP="0025684F">
            <w:pPr>
              <w:rPr>
                <w:b/>
                <w:sz w:val="20"/>
                <w:szCs w:val="20"/>
              </w:rPr>
            </w:pPr>
            <w:r w:rsidRPr="00484F8F">
              <w:rPr>
                <w:b/>
                <w:sz w:val="20"/>
                <w:szCs w:val="20"/>
              </w:rPr>
              <w:t>3</w:t>
            </w:r>
            <w:r w:rsidR="00484F8F" w:rsidRPr="00484F8F">
              <w:rPr>
                <w:b/>
                <w:sz w:val="20"/>
                <w:szCs w:val="20"/>
              </w:rPr>
              <w:t>2</w:t>
            </w:r>
          </w:p>
        </w:tc>
      </w:tr>
    </w:tbl>
    <w:p w:rsidR="00E11DE7" w:rsidRDefault="00E11DE7" w:rsidP="00240365">
      <w:pPr>
        <w:pStyle w:val="af0"/>
      </w:pPr>
      <w:r w:rsidRPr="00A570E3">
        <w:rPr>
          <w:i/>
        </w:rPr>
        <w:br w:type="page"/>
      </w:r>
      <w:r w:rsidRPr="00D93557">
        <w:lastRenderedPageBreak/>
        <w:t xml:space="preserve">2.2. </w:t>
      </w:r>
      <w:r w:rsidRPr="00F05864">
        <w:t xml:space="preserve">Тематический план и содержание профессионального модуля </w:t>
      </w:r>
      <w:r w:rsidR="00240365" w:rsidRPr="00F05864">
        <w:rPr>
          <w:rFonts w:eastAsia="Calibri"/>
          <w:b/>
        </w:rPr>
        <w:t>ПМ 5 ВЫПОЛНЕНИЕ ОБЛИЦОВОЧНЫХ РАБОТ СИНТЕТИЧЕСКИМИ МАТЕРИАЛАМИ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492"/>
        <w:gridCol w:w="10017"/>
        <w:gridCol w:w="46"/>
        <w:gridCol w:w="1088"/>
      </w:tblGrid>
      <w:tr w:rsidR="009528CC" w:rsidRPr="00B30382" w:rsidTr="007445B0">
        <w:trPr>
          <w:trHeight w:val="449"/>
        </w:trPr>
        <w:tc>
          <w:tcPr>
            <w:tcW w:w="3207" w:type="dxa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9758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9528CC" w:rsidRPr="00B30382" w:rsidTr="007445B0">
        <w:trPr>
          <w:trHeight w:val="20"/>
        </w:trPr>
        <w:tc>
          <w:tcPr>
            <w:tcW w:w="3207" w:type="dxa"/>
          </w:tcPr>
          <w:p w:rsidR="009528CC" w:rsidRPr="00B30382" w:rsidRDefault="009528CC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Раздел 1</w:t>
            </w:r>
          </w:p>
          <w:p w:rsidR="009528CC" w:rsidRPr="00B30382" w:rsidRDefault="00354249" w:rsidP="00596CC2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ПМ  5 Выполнение облицовочных работ синтетическими материалами</w:t>
            </w:r>
          </w:p>
        </w:tc>
        <w:tc>
          <w:tcPr>
            <w:tcW w:w="10555" w:type="dxa"/>
            <w:gridSpan w:val="3"/>
          </w:tcPr>
          <w:p w:rsidR="009528CC" w:rsidRPr="00B30382" w:rsidRDefault="009528CC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9528CC" w:rsidRPr="00B30382" w:rsidRDefault="006D0E29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96</w:t>
            </w:r>
          </w:p>
        </w:tc>
      </w:tr>
      <w:tr w:rsidR="00596CC2" w:rsidRPr="00B30382" w:rsidTr="007445B0">
        <w:trPr>
          <w:trHeight w:val="20"/>
        </w:trPr>
        <w:tc>
          <w:tcPr>
            <w:tcW w:w="3207" w:type="dxa"/>
          </w:tcPr>
          <w:p w:rsidR="00354249" w:rsidRDefault="00596CC2" w:rsidP="009758CD">
            <w:pPr>
              <w:spacing w:after="0"/>
              <w:jc w:val="center"/>
              <w:rPr>
                <w:b/>
                <w:bCs/>
              </w:rPr>
            </w:pPr>
            <w:r w:rsidRPr="00A25707">
              <w:rPr>
                <w:b/>
                <w:bCs/>
              </w:rPr>
              <w:t>МДК</w:t>
            </w:r>
            <w:r>
              <w:rPr>
                <w:b/>
                <w:bCs/>
              </w:rPr>
              <w:t xml:space="preserve"> </w:t>
            </w:r>
            <w:r w:rsidR="00354249">
              <w:rPr>
                <w:b/>
                <w:bCs/>
              </w:rPr>
              <w:t>5. 1</w:t>
            </w:r>
          </w:p>
          <w:p w:rsidR="00596CC2" w:rsidRPr="00B30382" w:rsidRDefault="00354249" w:rsidP="009758C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Технология облицовочных работ синтетическими материалами</w:t>
            </w:r>
          </w:p>
        </w:tc>
        <w:tc>
          <w:tcPr>
            <w:tcW w:w="10555" w:type="dxa"/>
            <w:gridSpan w:val="3"/>
          </w:tcPr>
          <w:p w:rsidR="00596CC2" w:rsidRPr="00B30382" w:rsidRDefault="00596CC2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:rsidR="00596CC2" w:rsidRPr="00B30382" w:rsidRDefault="006D0E29" w:rsidP="009758CD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B5179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3033A" w:rsidRPr="00B30382" w:rsidTr="007445B0">
        <w:trPr>
          <w:cantSplit/>
          <w:trHeight w:val="20"/>
        </w:trPr>
        <w:tc>
          <w:tcPr>
            <w:tcW w:w="3207" w:type="dxa"/>
            <w:vMerge w:val="restart"/>
          </w:tcPr>
          <w:p w:rsidR="00D3033A" w:rsidRPr="00B30382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D3033A" w:rsidRDefault="00D3033A" w:rsidP="00354249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Выполнение подготовительных работ при облицовке синтетическими материалами</w:t>
            </w:r>
          </w:p>
          <w:p w:rsidR="00D3033A" w:rsidRPr="00B30382" w:rsidRDefault="00D3033A" w:rsidP="00596CC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Pr="00B30382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D3033A" w:rsidRPr="00B30382" w:rsidRDefault="00455B0A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</w:tr>
      <w:tr w:rsidR="00D3033A" w:rsidRPr="00B30382" w:rsidTr="009758CD">
        <w:trPr>
          <w:cantSplit/>
          <w:trHeight w:val="212"/>
        </w:trPr>
        <w:tc>
          <w:tcPr>
            <w:tcW w:w="3207" w:type="dxa"/>
            <w:vMerge/>
          </w:tcPr>
          <w:p w:rsidR="00D3033A" w:rsidRPr="00B30382" w:rsidRDefault="00D3033A" w:rsidP="000D1981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D3033A" w:rsidRPr="00B30382" w:rsidRDefault="00D3033A" w:rsidP="000D1981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  <w:tcBorders>
              <w:bottom w:val="single" w:sz="4" w:space="0" w:color="auto"/>
            </w:tcBorders>
          </w:tcPr>
          <w:p w:rsidR="00D3033A" w:rsidRPr="000D1981" w:rsidRDefault="00D3033A" w:rsidP="000D1981">
            <w:pPr>
              <w:rPr>
                <w:sz w:val="20"/>
                <w:szCs w:val="20"/>
              </w:rPr>
            </w:pPr>
            <w:r w:rsidRPr="000D1981">
              <w:rPr>
                <w:sz w:val="20"/>
                <w:szCs w:val="20"/>
              </w:rPr>
              <w:t>Основы трудового законодательства</w:t>
            </w:r>
            <w:r>
              <w:rPr>
                <w:sz w:val="20"/>
                <w:szCs w:val="20"/>
              </w:rPr>
              <w:t xml:space="preserve">. </w:t>
            </w:r>
            <w:r w:rsidRPr="000D1981">
              <w:rPr>
                <w:sz w:val="20"/>
                <w:szCs w:val="20"/>
              </w:rPr>
              <w:t>Правила чтения архитектурно-строительных чертежей</w:t>
            </w:r>
            <w:r>
              <w:rPr>
                <w:sz w:val="20"/>
                <w:szCs w:val="20"/>
              </w:rPr>
              <w:t>.</w:t>
            </w:r>
            <w:r w:rsidR="00455B0A" w:rsidRPr="000D1981">
              <w:rPr>
                <w:sz w:val="20"/>
                <w:szCs w:val="20"/>
              </w:rPr>
              <w:t xml:space="preserve"> Технология разбивки и провешивания поверхностей</w:t>
            </w:r>
            <w:r w:rsidR="00455B0A">
              <w:rPr>
                <w:sz w:val="20"/>
                <w:szCs w:val="20"/>
              </w:rPr>
              <w:t>.</w:t>
            </w:r>
            <w:r w:rsidR="00455B0A" w:rsidRPr="000D1981">
              <w:rPr>
                <w:sz w:val="20"/>
                <w:szCs w:val="20"/>
              </w:rPr>
              <w:t xml:space="preserve"> Укладка маячных реек по готовым разметкам</w:t>
            </w:r>
            <w:r w:rsidR="00455B0A">
              <w:rPr>
                <w:sz w:val="20"/>
                <w:szCs w:val="20"/>
              </w:rPr>
              <w:t xml:space="preserve"> </w:t>
            </w:r>
            <w:r w:rsidR="00455B0A" w:rsidRPr="000D1981">
              <w:rPr>
                <w:sz w:val="20"/>
                <w:szCs w:val="20"/>
              </w:rPr>
              <w:t>Технология подготовки оснований для устройства полов, их облицовки стандартными изделиями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D3033A" w:rsidRPr="00B30382" w:rsidRDefault="00D3033A" w:rsidP="000D1981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5043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0"/>
        </w:trPr>
        <w:tc>
          <w:tcPr>
            <w:tcW w:w="3207" w:type="dxa"/>
            <w:vMerge/>
          </w:tcPr>
          <w:p w:rsidR="00D3033A" w:rsidRPr="00B30382" w:rsidRDefault="00D3033A" w:rsidP="000D1981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B30382" w:rsidRDefault="00D3033A" w:rsidP="000D1981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D3033A" w:rsidRPr="000D1981" w:rsidRDefault="00455B0A" w:rsidP="000D1981">
            <w:pPr>
              <w:rPr>
                <w:sz w:val="20"/>
                <w:szCs w:val="20"/>
              </w:rPr>
            </w:pPr>
            <w:r w:rsidRPr="000D1981">
              <w:rPr>
                <w:sz w:val="20"/>
                <w:szCs w:val="20"/>
              </w:rPr>
              <w:t xml:space="preserve">Контроль качества подготовительных работ Способы подборки цветовых сочетаний для получения различных оттенков синтетических масс </w:t>
            </w:r>
            <w:r>
              <w:rPr>
                <w:sz w:val="20"/>
                <w:szCs w:val="20"/>
              </w:rPr>
              <w:t xml:space="preserve"> </w:t>
            </w:r>
            <w:r w:rsidRPr="000D1981">
              <w:rPr>
                <w:sz w:val="20"/>
                <w:szCs w:val="20"/>
              </w:rPr>
              <w:t>Способы приготовления горячих мастик</w:t>
            </w:r>
          </w:p>
        </w:tc>
        <w:tc>
          <w:tcPr>
            <w:tcW w:w="1088" w:type="dxa"/>
          </w:tcPr>
          <w:p w:rsidR="00D3033A" w:rsidRPr="00B30382" w:rsidRDefault="00D3033A" w:rsidP="000D1981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 w:rsidRPr="00C50435">
              <w:rPr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Pr="00B30382" w:rsidRDefault="00D3033A" w:rsidP="009758CD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C23EDC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D3033A" w:rsidRPr="00B30382" w:rsidRDefault="00D3033A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1797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51797" w:rsidRPr="00B30382" w:rsidRDefault="00B51797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B51797" w:rsidRPr="00C50435" w:rsidRDefault="00B51797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B51797" w:rsidRPr="00B30382" w:rsidRDefault="00EE69EB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B30382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D3033A" w:rsidRDefault="00D3033A" w:rsidP="000D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материалов, инструментов, оборудования для производства работ. </w:t>
            </w:r>
          </w:p>
          <w:p w:rsidR="00D3033A" w:rsidRPr="000D1981" w:rsidRDefault="00D3033A" w:rsidP="000D1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красителей, применяемых при изготовлении синтетических масс.</w:t>
            </w: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0D1981" w:rsidRDefault="00D3033A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0D1981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063" w:type="dxa"/>
            <w:gridSpan w:val="2"/>
          </w:tcPr>
          <w:p w:rsidR="00D3033A" w:rsidRPr="008E3F74" w:rsidRDefault="00D3033A" w:rsidP="008E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цвета и оттенки синтетических масс по заданному рисунку.</w:t>
            </w:r>
            <w:r w:rsidR="008E3F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Способы приготовления синтетической массы для наливных бесшовных полов.</w:t>
            </w: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Pr="000D1981" w:rsidRDefault="00D3033A" w:rsidP="009758C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D3033A" w:rsidRDefault="00D3033A" w:rsidP="00C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приготовления холодных мастик для наклейки рулонных материалов </w:t>
            </w:r>
          </w:p>
          <w:p w:rsidR="00D3033A" w:rsidRDefault="00D3033A" w:rsidP="00C2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приготовления мастик для облицовки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D3033A" w:rsidRPr="00B51797" w:rsidRDefault="00D3033A" w:rsidP="009758C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B51797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9758CD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D3033A" w:rsidRDefault="00D3033A" w:rsidP="00C23ED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D3033A" w:rsidRDefault="00B51797" w:rsidP="009758C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>Разбивка и провешивание поверхности оснований для устройства полов, укладка маячных реек по готовым разметкам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 xml:space="preserve">Сортировка, подбор и подготовка полимерных плиток, стандартных отделочных изделий 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D3033A" w:rsidRDefault="00D3033A" w:rsidP="00C23EDC">
            <w:r w:rsidRPr="00D753E2">
              <w:rPr>
                <w:sz w:val="20"/>
                <w:szCs w:val="20"/>
              </w:rPr>
              <w:t xml:space="preserve">Укладка, </w:t>
            </w:r>
            <w:r w:rsidR="008E3F74">
              <w:rPr>
                <w:sz w:val="20"/>
                <w:szCs w:val="20"/>
              </w:rPr>
              <w:t>разравнивание</w:t>
            </w:r>
            <w:r w:rsidRPr="00D753E2">
              <w:rPr>
                <w:sz w:val="20"/>
                <w:szCs w:val="20"/>
              </w:rPr>
              <w:t>, шпатлевание, шлифование подготовительных слоев при устройстве наливных бесшовных полов Приготовление шпатлёвки и мастики к работе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3033A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D3033A" w:rsidRPr="00B30382" w:rsidRDefault="00D3033A" w:rsidP="00C23EDC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92" w:type="dxa"/>
          </w:tcPr>
          <w:p w:rsidR="00D3033A" w:rsidRDefault="00D3033A" w:rsidP="00C23EDC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D3033A" w:rsidRPr="00D753E2" w:rsidRDefault="00D3033A" w:rsidP="00C23EDC">
            <w:pPr>
              <w:rPr>
                <w:sz w:val="20"/>
                <w:szCs w:val="20"/>
              </w:rPr>
            </w:pPr>
            <w:r w:rsidRPr="00D753E2">
              <w:rPr>
                <w:sz w:val="20"/>
                <w:szCs w:val="20"/>
              </w:rPr>
              <w:t>Разбивка и провешивание поверхности оснований для устройства полов, укладка маячных реек по готовым разметкам</w:t>
            </w:r>
          </w:p>
        </w:tc>
        <w:tc>
          <w:tcPr>
            <w:tcW w:w="1088" w:type="dxa"/>
          </w:tcPr>
          <w:p w:rsidR="00D3033A" w:rsidRPr="001D2A84" w:rsidRDefault="00D3033A" w:rsidP="00C23ED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D2A8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 w:val="restart"/>
          </w:tcPr>
          <w:p w:rsidR="00F94F70" w:rsidRPr="00017728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F94F70" w:rsidRPr="00B30382" w:rsidRDefault="00F94F70" w:rsidP="00596CC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Выполнение облицовки синтетическими материалами различной сложности</w:t>
            </w:r>
          </w:p>
        </w:tc>
        <w:tc>
          <w:tcPr>
            <w:tcW w:w="10555" w:type="dxa"/>
            <w:gridSpan w:val="3"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F94F70" w:rsidRPr="00B30382" w:rsidRDefault="006426C6" w:rsidP="00B4556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="00B4556D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5D7A59" w:rsidRDefault="00F94F70" w:rsidP="009758CD">
            <w:pPr>
              <w:spacing w:after="0"/>
              <w:rPr>
                <w:bCs/>
                <w:sz w:val="20"/>
                <w:szCs w:val="20"/>
                <w:lang w:val="en-US"/>
              </w:rPr>
            </w:pPr>
            <w:r w:rsidRPr="005D7A59">
              <w:rPr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E2365A" w:rsidRDefault="00E2365A" w:rsidP="00E2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рабочего места при выполнении облицовки поверхностей синтетическими материалами.  Требования санитарных норм и правил, предъявляемые к качеству облицовки полов из синтетических материалов.</w:t>
            </w:r>
            <w:r w:rsidR="00B4556D">
              <w:rPr>
                <w:sz w:val="20"/>
                <w:szCs w:val="20"/>
              </w:rPr>
              <w:t xml:space="preserve"> Правила техники безопасности при выполнении облицовочных работ Нормы расходов материала</w:t>
            </w:r>
          </w:p>
        </w:tc>
        <w:tc>
          <w:tcPr>
            <w:tcW w:w="1088" w:type="dxa"/>
          </w:tcPr>
          <w:p w:rsidR="00F94F70" w:rsidRPr="00E2365A" w:rsidRDefault="00E2365A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4556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4556D" w:rsidRPr="00B30382" w:rsidRDefault="00B4556D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4556D" w:rsidRPr="00E2365A" w:rsidRDefault="00B4556D" w:rsidP="009758CD">
            <w:pPr>
              <w:spacing w:after="0"/>
              <w:rPr>
                <w:bCs/>
                <w:sz w:val="20"/>
                <w:szCs w:val="20"/>
              </w:rPr>
            </w:pPr>
            <w:r w:rsidRPr="00E2365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063" w:type="dxa"/>
            <w:gridSpan w:val="2"/>
          </w:tcPr>
          <w:p w:rsidR="00B4556D" w:rsidRPr="00E2365A" w:rsidRDefault="00B4556D" w:rsidP="002C5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 объёмов работ и потребности материалов. Расчет стоимости работ.</w:t>
            </w:r>
          </w:p>
        </w:tc>
        <w:tc>
          <w:tcPr>
            <w:tcW w:w="1088" w:type="dxa"/>
          </w:tcPr>
          <w:p w:rsidR="00B4556D" w:rsidRPr="00E2365A" w:rsidRDefault="00B4556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4556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4556D" w:rsidRPr="00B30382" w:rsidRDefault="00B4556D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4556D" w:rsidRPr="00E2365A" w:rsidRDefault="00B4556D" w:rsidP="009758C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0063" w:type="dxa"/>
            <w:gridSpan w:val="2"/>
          </w:tcPr>
          <w:p w:rsidR="00B4556D" w:rsidRPr="00E2365A" w:rsidRDefault="00B4556D" w:rsidP="002C5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Технологическую последовательность облицовки поверхностей синтетическими материалами.</w:t>
            </w:r>
          </w:p>
        </w:tc>
        <w:tc>
          <w:tcPr>
            <w:tcW w:w="1088" w:type="dxa"/>
          </w:tcPr>
          <w:p w:rsidR="00B4556D" w:rsidRPr="00E2365A" w:rsidRDefault="00B4556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4556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B4556D" w:rsidRPr="00B30382" w:rsidRDefault="00B4556D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B4556D" w:rsidRPr="00E2365A" w:rsidRDefault="00B4556D" w:rsidP="009758C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063" w:type="dxa"/>
            <w:gridSpan w:val="2"/>
          </w:tcPr>
          <w:p w:rsidR="00B4556D" w:rsidRPr="00B30382" w:rsidRDefault="00B4556D" w:rsidP="002C5DC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при облицовке синтетическими материалами различной сложности.</w:t>
            </w:r>
          </w:p>
        </w:tc>
        <w:tc>
          <w:tcPr>
            <w:tcW w:w="1088" w:type="dxa"/>
          </w:tcPr>
          <w:p w:rsidR="00B4556D" w:rsidRPr="00E2365A" w:rsidRDefault="00B4556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36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7989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F94F70" w:rsidRPr="00B30382" w:rsidRDefault="00F94F70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37989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037989" w:rsidRPr="00B30382" w:rsidRDefault="00037989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037989" w:rsidRPr="00C50435" w:rsidRDefault="00037989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037989" w:rsidRPr="00B4556D" w:rsidRDefault="006426C6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4556D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037989" w:rsidRDefault="00037989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6426C6" w:rsidRDefault="006426C6" w:rsidP="006426C6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Используемый инструмент, машины и механизмы. Подготовка к работе сварочной машины для сварки линолеума </w:t>
            </w:r>
          </w:p>
        </w:tc>
        <w:tc>
          <w:tcPr>
            <w:tcW w:w="1088" w:type="dxa"/>
          </w:tcPr>
          <w:p w:rsidR="00F94F70" w:rsidRPr="006426C6" w:rsidRDefault="006426C6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6C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37989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037989" w:rsidRPr="00B30382" w:rsidRDefault="00037989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037989" w:rsidRPr="00037989" w:rsidRDefault="00037989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6426C6" w:rsidRPr="006426C6" w:rsidRDefault="006426C6" w:rsidP="006426C6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Основные свойства материалов, используемых при устройстве наливных бесшовных полов, полов из линолеума, релина, синтетических материалов, полимерных плиток, применяемых для облицовки поверхностей</w:t>
            </w:r>
          </w:p>
          <w:p w:rsidR="00037989" w:rsidRPr="006426C6" w:rsidRDefault="006426C6" w:rsidP="006426C6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26C6">
              <w:rPr>
                <w:sz w:val="20"/>
                <w:szCs w:val="20"/>
              </w:rPr>
              <w:t>Требования, предъявляемые к качеству материалов, применяемых при работе</w:t>
            </w:r>
          </w:p>
        </w:tc>
        <w:tc>
          <w:tcPr>
            <w:tcW w:w="1088" w:type="dxa"/>
          </w:tcPr>
          <w:p w:rsidR="00037989" w:rsidRPr="00B30382" w:rsidRDefault="00037989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9758C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6426C6" w:rsidRDefault="00F94F70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63" w:type="dxa"/>
            <w:gridSpan w:val="2"/>
          </w:tcPr>
          <w:p w:rsidR="00F94F70" w:rsidRPr="006426C6" w:rsidRDefault="00F94F70" w:rsidP="009758CD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426C6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F94F70" w:rsidRPr="00B30382" w:rsidRDefault="00F94F70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Настилка полов простого рисунка из синтетических плиток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Облицовка плоских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pStyle w:val="ae"/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Облицовка криволинейных поверхностей синтетическими материалами и полимерными плитками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Сверление отверстий в плитках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Устройство полов из ксилолитовой массы (по рисунку)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Устройство полов из готовых ксилолитовых плиток (по рисунку)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94F70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F94F70" w:rsidRPr="00B30382" w:rsidRDefault="00F94F70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F94F70" w:rsidRPr="00F94F70" w:rsidRDefault="00F94F70" w:rsidP="00F94F70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063" w:type="dxa"/>
            <w:gridSpan w:val="2"/>
          </w:tcPr>
          <w:p w:rsidR="00F94F70" w:rsidRPr="006426C6" w:rsidRDefault="00F94F70" w:rsidP="00F94F70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Укладка насухо коврового покрытия и линолеума </w:t>
            </w:r>
          </w:p>
        </w:tc>
        <w:tc>
          <w:tcPr>
            <w:tcW w:w="1088" w:type="dxa"/>
          </w:tcPr>
          <w:p w:rsidR="00F94F70" w:rsidRPr="00F94F70" w:rsidRDefault="00F94F70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2C5DC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2C5DC9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Сварки швов линолеума </w:t>
            </w:r>
          </w:p>
        </w:tc>
        <w:tc>
          <w:tcPr>
            <w:tcW w:w="1088" w:type="dxa"/>
          </w:tcPr>
          <w:p w:rsidR="00C03B05" w:rsidRPr="00F94F70" w:rsidRDefault="00C03B05" w:rsidP="002C5DC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2C5DC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2C5DC9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Устройство ворсолановых, и тартановых покрытий </w:t>
            </w:r>
          </w:p>
        </w:tc>
        <w:tc>
          <w:tcPr>
            <w:tcW w:w="1088" w:type="dxa"/>
          </w:tcPr>
          <w:p w:rsidR="00C03B05" w:rsidRPr="00F94F70" w:rsidRDefault="00C03B05" w:rsidP="002C5DC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2C5DC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2C5DC9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 xml:space="preserve">Крепление отделочных изделий и элементов </w:t>
            </w:r>
          </w:p>
        </w:tc>
        <w:tc>
          <w:tcPr>
            <w:tcW w:w="1088" w:type="dxa"/>
          </w:tcPr>
          <w:p w:rsidR="00C03B05" w:rsidRPr="00F94F70" w:rsidRDefault="00C03B05" w:rsidP="002C5DC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3B05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03B05" w:rsidRPr="00B30382" w:rsidRDefault="00C03B05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03B05" w:rsidRPr="00F94F70" w:rsidRDefault="00C03B05" w:rsidP="002C5DC9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063" w:type="dxa"/>
            <w:gridSpan w:val="2"/>
          </w:tcPr>
          <w:p w:rsidR="00C03B05" w:rsidRPr="006426C6" w:rsidRDefault="00C03B05" w:rsidP="002C5DC9">
            <w:pPr>
              <w:rPr>
                <w:sz w:val="20"/>
                <w:szCs w:val="20"/>
              </w:rPr>
            </w:pPr>
            <w:r w:rsidRPr="006426C6">
              <w:rPr>
                <w:sz w:val="20"/>
                <w:szCs w:val="20"/>
              </w:rPr>
              <w:t>Установка пластмассовых плинтусов и поручней, порогов</w:t>
            </w:r>
          </w:p>
        </w:tc>
        <w:tc>
          <w:tcPr>
            <w:tcW w:w="1088" w:type="dxa"/>
          </w:tcPr>
          <w:p w:rsidR="00C03B05" w:rsidRPr="00F94F70" w:rsidRDefault="00C03B05" w:rsidP="002C5DC9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94F7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 w:val="restart"/>
          </w:tcPr>
          <w:p w:rsidR="00C425BD" w:rsidRDefault="00C425BD" w:rsidP="00F94F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Тема</w:t>
            </w:r>
            <w:r w:rsidR="00874E35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.</w:t>
            </w:r>
            <w:r w:rsidR="00874E35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3. </w:t>
            </w:r>
          </w:p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Выполнение ремонта облицованных поверхностей синтетическими материалами</w:t>
            </w: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8" w:type="dxa"/>
          </w:tcPr>
          <w:p w:rsidR="00C425BD" w:rsidRPr="00F94F70" w:rsidRDefault="00874E35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44D0C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приёмы ремонта и смены покрытий из рулонных синтетических материалов и резинового паркета синтетическими материалами, полимерной плиткой, стандартными отделочными материалами</w:t>
            </w:r>
          </w:p>
        </w:tc>
        <w:tc>
          <w:tcPr>
            <w:tcW w:w="1088" w:type="dxa"/>
          </w:tcPr>
          <w:p w:rsidR="00C425BD" w:rsidRPr="00344D0C" w:rsidRDefault="00874E35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 w:rsidRPr="00C5043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037989">
              <w:rPr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 и лабораторных работ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Лабораторные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088" w:type="dxa"/>
          </w:tcPr>
          <w:p w:rsidR="00C425BD" w:rsidRPr="00344D0C" w:rsidRDefault="00B4556D" w:rsidP="009758CD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6426C6" w:rsidRDefault="00C425BD" w:rsidP="0097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Используемый инструмент, машины и механизмы.  Подготовка к работе сварочной машины для сварки линолеума 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Default="00C425BD" w:rsidP="009758CD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C425BD" w:rsidRDefault="00C425BD" w:rsidP="0034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свойства материалов, используемых при устройстве наливных бесшовных полов, полов из линолеума, релина, синтетических материалов, полимерных плиток, применяемых для облицовки поверхностей.</w:t>
            </w:r>
          </w:p>
          <w:p w:rsidR="00C425BD" w:rsidRPr="006426C6" w:rsidRDefault="00C425BD" w:rsidP="00344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качеству материалов, применяемых при работе</w:t>
            </w:r>
          </w:p>
        </w:tc>
        <w:tc>
          <w:tcPr>
            <w:tcW w:w="1088" w:type="dxa"/>
          </w:tcPr>
          <w:p w:rsidR="00C425BD" w:rsidRPr="00F94F70" w:rsidRDefault="00C425BD" w:rsidP="009758CD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9758CD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F94F70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55" w:type="dxa"/>
            <w:gridSpan w:val="3"/>
          </w:tcPr>
          <w:p w:rsidR="00C425BD" w:rsidRPr="006426C6" w:rsidRDefault="00C425BD" w:rsidP="00F94F70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8" w:type="dxa"/>
          </w:tcPr>
          <w:p w:rsidR="00C425BD" w:rsidRPr="00F94F70" w:rsidRDefault="00B4556D" w:rsidP="00F94F70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 xml:space="preserve">Ремонт и смена покрытий из рулонных синтетических материалов 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 xml:space="preserve">Ремонт и смена покрытий из резинового паркета 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63" w:type="dxa"/>
            <w:gridSpan w:val="2"/>
          </w:tcPr>
          <w:p w:rsidR="00C425BD" w:rsidRPr="00840DD2" w:rsidRDefault="00C425BD" w:rsidP="007B10F2">
            <w:pPr>
              <w:rPr>
                <w:sz w:val="20"/>
                <w:szCs w:val="20"/>
              </w:rPr>
            </w:pPr>
            <w:r w:rsidRPr="00840DD2">
              <w:rPr>
                <w:sz w:val="20"/>
                <w:szCs w:val="20"/>
              </w:rPr>
              <w:t>Ремонт и смены покрытий из полимерной плитки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425BD" w:rsidRPr="00B30382" w:rsidTr="007445B0">
        <w:trPr>
          <w:cantSplit/>
          <w:trHeight w:val="231"/>
        </w:trPr>
        <w:tc>
          <w:tcPr>
            <w:tcW w:w="3207" w:type="dxa"/>
            <w:vMerge/>
          </w:tcPr>
          <w:p w:rsidR="00C425BD" w:rsidRPr="00B30382" w:rsidRDefault="00C425BD" w:rsidP="007B10F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</w:tcPr>
          <w:p w:rsidR="00C425BD" w:rsidRPr="00F94F70" w:rsidRDefault="00C425BD" w:rsidP="007B10F2">
            <w:pPr>
              <w:spacing w:after="0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063" w:type="dxa"/>
            <w:gridSpan w:val="2"/>
          </w:tcPr>
          <w:p w:rsidR="00C425BD" w:rsidRDefault="00C425BD" w:rsidP="007B10F2">
            <w:r w:rsidRPr="00840DD2">
              <w:rPr>
                <w:sz w:val="20"/>
                <w:szCs w:val="20"/>
              </w:rPr>
              <w:t>Ремонт наливных бесшовных полов</w:t>
            </w:r>
          </w:p>
        </w:tc>
        <w:tc>
          <w:tcPr>
            <w:tcW w:w="1088" w:type="dxa"/>
          </w:tcPr>
          <w:p w:rsidR="00C425BD" w:rsidRPr="00F94F70" w:rsidRDefault="00C425BD" w:rsidP="007B10F2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11DE7" w:rsidRPr="00A570E3" w:rsidTr="007445B0">
        <w:trPr>
          <w:trHeight w:val="1068"/>
        </w:trPr>
        <w:tc>
          <w:tcPr>
            <w:tcW w:w="13716" w:type="dxa"/>
            <w:gridSpan w:val="3"/>
          </w:tcPr>
          <w:p w:rsidR="00E11DE7" w:rsidRPr="00A25707" w:rsidRDefault="00E11DE7" w:rsidP="007E0339">
            <w:pPr>
              <w:spacing w:before="0" w:after="0"/>
              <w:rPr>
                <w:b/>
              </w:rPr>
            </w:pPr>
            <w:r w:rsidRPr="00A25707">
              <w:rPr>
                <w:b/>
                <w:bCs/>
              </w:rPr>
              <w:lastRenderedPageBreak/>
              <w:t>Самостоятельная учебная работа при изучении раздела 1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-чтение дополнительной литературы,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-поиск информации в Интернет ресурсах,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-конспектирование текстов,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-работа со справочной литературой,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-ознакомление с нормативными документами,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схем,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таблиц,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графических работ,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технологических карт,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-графическое изображение структуры текста,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тематических кроссвордов,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-подготовка докладов,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-подготовка рефератов,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-решение ситуационных производственных задач,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-подготовка к лабораторным и практическим работам с использованием методических рекомендаций преподавателя,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-оформление отчётов по выполненным лабораторным и практическим работам,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-составление контрольных вопросов к тексту,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 xml:space="preserve">-ответы на контрольные вопросы, </w:t>
            </w:r>
          </w:p>
          <w:p w:rsidR="007B10F2" w:rsidRDefault="007B10F2" w:rsidP="00EF18CD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-изготовление макетов,</w:t>
            </w:r>
          </w:p>
          <w:p w:rsidR="00E11DE7" w:rsidRPr="00A25707" w:rsidRDefault="007B10F2" w:rsidP="00EF18CD">
            <w:pPr>
              <w:pStyle w:val="af0"/>
              <w:rPr>
                <w:b/>
              </w:rPr>
            </w:pPr>
            <w:r>
              <w:rPr>
                <w:rFonts w:eastAsia="Calibri"/>
              </w:rPr>
              <w:t>-изготовление наглядных пособий.</w:t>
            </w:r>
          </w:p>
        </w:tc>
        <w:tc>
          <w:tcPr>
            <w:tcW w:w="1134" w:type="dxa"/>
            <w:gridSpan w:val="2"/>
            <w:vAlign w:val="center"/>
          </w:tcPr>
          <w:p w:rsidR="00E11DE7" w:rsidRPr="00A25707" w:rsidRDefault="007B10F2" w:rsidP="00CE5262">
            <w:pPr>
              <w:spacing w:before="0" w:after="0"/>
              <w:rPr>
                <w:b/>
              </w:rPr>
            </w:pPr>
            <w:r>
              <w:rPr>
                <w:b/>
              </w:rPr>
              <w:t>3</w:t>
            </w:r>
            <w:r w:rsidR="00CE5262">
              <w:rPr>
                <w:b/>
              </w:rPr>
              <w:t>2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Pr="00A25707" w:rsidRDefault="00E11DE7" w:rsidP="007E033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Учебная практика раздела 1</w:t>
            </w:r>
          </w:p>
          <w:p w:rsidR="00E11DE7" w:rsidRPr="007B10F2" w:rsidRDefault="00E11DE7" w:rsidP="007B10F2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1DE7" w:rsidRPr="00A25707" w:rsidRDefault="00F63090" w:rsidP="007E0339">
            <w:pPr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1DE7" w:rsidRPr="00A570E3" w:rsidTr="007445B0">
        <w:tc>
          <w:tcPr>
            <w:tcW w:w="13716" w:type="dxa"/>
            <w:gridSpan w:val="3"/>
          </w:tcPr>
          <w:p w:rsidR="00E11DE7" w:rsidRDefault="006B6DF9" w:rsidP="00193D6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2C5DC9" w:rsidRPr="00A25707" w:rsidRDefault="002C5DC9" w:rsidP="002C5DC9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 xml:space="preserve">Ознакомление студентов с </w:t>
            </w:r>
            <w:r w:rsidR="00A268ED">
              <w:rPr>
                <w:rFonts w:eastAsia="Calibri"/>
              </w:rPr>
              <w:t>рабочим местом</w:t>
            </w:r>
            <w:r w:rsidRPr="007B10F2">
              <w:rPr>
                <w:rFonts w:eastAsia="Calibri"/>
              </w:rPr>
              <w:t xml:space="preserve"> и е</w:t>
            </w:r>
            <w:r w:rsidR="00A268ED">
              <w:rPr>
                <w:rFonts w:eastAsia="Calibri"/>
              </w:rPr>
              <w:t>го</w:t>
            </w:r>
            <w:r w:rsidRPr="007B10F2">
              <w:rPr>
                <w:rFonts w:eastAsia="Calibri"/>
              </w:rPr>
              <w:t xml:space="preserve"> оборудованием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>Рабочее место студента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>Оборудование, инструменты, приспособления, необходимые студентам  для работы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 xml:space="preserve">Ознакомление студентов с программой производственного обучения и правилами внутреннего распорядка 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 xml:space="preserve">Соблюдение правил техники безопасности </w:t>
            </w:r>
          </w:p>
          <w:p w:rsidR="002C5DC9" w:rsidRPr="007B10F2" w:rsidRDefault="002C5DC9" w:rsidP="00C13ABE">
            <w:pPr>
              <w:pStyle w:val="af0"/>
              <w:rPr>
                <w:rFonts w:eastAsia="Calibri"/>
              </w:rPr>
            </w:pPr>
            <w:r w:rsidRPr="007B10F2">
              <w:rPr>
                <w:rFonts w:eastAsia="Calibri"/>
              </w:rPr>
              <w:t>Правила пожарной безопасности</w:t>
            </w:r>
          </w:p>
          <w:p w:rsidR="002C5DC9" w:rsidRPr="007445B0" w:rsidRDefault="002C5DC9" w:rsidP="00C13ABE">
            <w:pPr>
              <w:pStyle w:val="af0"/>
              <w:rPr>
                <w:b/>
                <w:bCs/>
              </w:rPr>
            </w:pPr>
            <w:r w:rsidRPr="007B10F2">
              <w:rPr>
                <w:rFonts w:eastAsia="Calibri"/>
              </w:rPr>
              <w:t>Меры предосторожности и правила поведения, студентов при возникновении пожара</w:t>
            </w:r>
          </w:p>
        </w:tc>
        <w:tc>
          <w:tcPr>
            <w:tcW w:w="1134" w:type="dxa"/>
            <w:gridSpan w:val="2"/>
            <w:vAlign w:val="center"/>
          </w:tcPr>
          <w:p w:rsidR="00E11DE7" w:rsidRPr="006B6DF9" w:rsidRDefault="008E3F74" w:rsidP="00193D63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6B6DF9" w:rsidRPr="00A570E3" w:rsidTr="007445B0">
        <w:tc>
          <w:tcPr>
            <w:tcW w:w="13716" w:type="dxa"/>
            <w:gridSpan w:val="3"/>
          </w:tcPr>
          <w:p w:rsidR="006B6DF9" w:rsidRPr="007445B0" w:rsidRDefault="006B6DF9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6B6DF9" w:rsidRPr="006B6DF9" w:rsidRDefault="006B6DF9" w:rsidP="008E3F74">
            <w:pPr>
              <w:rPr>
                <w:b/>
              </w:rPr>
            </w:pPr>
            <w:r w:rsidRPr="006B6DF9">
              <w:rPr>
                <w:b/>
              </w:rPr>
              <w:t>30</w:t>
            </w:r>
            <w:r w:rsidR="008E3F74">
              <w:rPr>
                <w:b/>
              </w:rPr>
              <w:t>0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5323E" w:rsidRDefault="0075323E" w:rsidP="00E11DE7">
      <w:pPr>
        <w:rPr>
          <w:b/>
          <w:lang w:val="en-US"/>
        </w:r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  <w:r w:rsidRPr="00103D85">
        <w:rPr>
          <w:b/>
          <w:i/>
          <w:sz w:val="28"/>
          <w:lang w:eastAsia="en-US"/>
        </w:rPr>
        <w:t xml:space="preserve"> </w:t>
      </w:r>
    </w:p>
    <w:p w:rsidR="00647037" w:rsidRPr="007601FE" w:rsidRDefault="00647037" w:rsidP="00647037">
      <w:pPr>
        <w:spacing w:after="0"/>
        <w:ind w:firstLine="284"/>
        <w:jc w:val="both"/>
        <w:rPr>
          <w:b/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F55C3A">
        <w:rPr>
          <w:bCs/>
          <w:color w:val="000000"/>
          <w:lang w:eastAsia="en-US"/>
        </w:rPr>
        <w:t xml:space="preserve"> 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533F04" w:rsidRPr="00533F04" w:rsidRDefault="00533F04" w:rsidP="005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3F04">
        <w:t>наличие учебного кабинета</w:t>
      </w:r>
      <w:r w:rsidR="002270C6">
        <w:t xml:space="preserve"> «Основы технологии отделочных строительных работ»</w:t>
      </w:r>
      <w:r w:rsidRPr="00533F04">
        <w:t xml:space="preserve"> и мастерск</w:t>
      </w:r>
      <w:r>
        <w:t>ой</w:t>
      </w:r>
      <w:r w:rsidR="002270C6">
        <w:t xml:space="preserve"> для подготовки облицовщика синтетическими материалами</w:t>
      </w:r>
      <w:r w:rsidRPr="00533F04">
        <w:t>.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bCs/>
          <w:color w:val="000000"/>
          <w:lang w:eastAsia="en-US"/>
        </w:rPr>
      </w:pP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75726D">
        <w:rPr>
          <w:b/>
          <w:bCs/>
          <w:color w:val="000000"/>
          <w:lang w:eastAsia="en-US"/>
        </w:rPr>
        <w:t xml:space="preserve"> </w:t>
      </w:r>
      <w:r w:rsidRPr="00F55C3A">
        <w:rPr>
          <w:b/>
          <w:bCs/>
          <w:color w:val="000000"/>
          <w:lang w:val="en-US" w:eastAsia="en-US"/>
        </w:rPr>
        <w:t>Информационное обеспечение реализации 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75726D">
        <w:rPr>
          <w:b/>
          <w:bCs/>
          <w:color w:val="000000"/>
          <w:lang w:eastAsia="en-US"/>
        </w:rPr>
        <w:t xml:space="preserve">Печатные издания </w:t>
      </w:r>
    </w:p>
    <w:p w:rsidR="007C6FAD" w:rsidRPr="006F7AA8" w:rsidRDefault="007C6FAD" w:rsidP="007C6FAD">
      <w:pPr>
        <w:spacing w:before="0" w:after="0" w:line="276" w:lineRule="auto"/>
        <w:contextualSpacing/>
        <w:jc w:val="both"/>
        <w:rPr>
          <w:bCs/>
          <w:color w:val="000000"/>
          <w:lang w:eastAsia="en-US"/>
        </w:rPr>
      </w:pPr>
      <w:r w:rsidRPr="006F7AA8">
        <w:rPr>
          <w:bCs/>
          <w:color w:val="000000"/>
          <w:lang w:eastAsia="en-US"/>
        </w:rPr>
        <w:t>1.Г.Г.Черноус. Выполнение облицовочных работ синтетическими материалами. Академа. Москва. Издательский центр «Академия» 2018.</w:t>
      </w:r>
    </w:p>
    <w:p w:rsidR="00647037" w:rsidRPr="0075726D" w:rsidRDefault="00647037" w:rsidP="00647037">
      <w:pPr>
        <w:spacing w:after="0"/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647037" w:rsidRDefault="00C4355B" w:rsidP="00647037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>3.2.2.</w:t>
      </w:r>
      <w:r w:rsidRPr="00647037">
        <w:rPr>
          <w:lang w:eastAsia="en-US"/>
        </w:rPr>
        <w:t xml:space="preserve"> </w:t>
      </w:r>
      <w:r w:rsidRPr="00647037">
        <w:rPr>
          <w:b/>
          <w:lang w:eastAsia="en-US"/>
        </w:rPr>
        <w:t>Эл</w:t>
      </w:r>
      <w:r w:rsidR="00647037" w:rsidRPr="00647037">
        <w:rPr>
          <w:b/>
          <w:lang w:eastAsia="en-US"/>
        </w:rPr>
        <w:t xml:space="preserve">ектронные издания  </w:t>
      </w:r>
    </w:p>
    <w:p w:rsidR="007030BF" w:rsidRPr="006F7AA8" w:rsidRDefault="007030BF" w:rsidP="0070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AD2340">
        <w:rPr>
          <w:bCs/>
        </w:rPr>
        <w:t>Сайт</w:t>
      </w:r>
      <w:r w:rsidRPr="00A15AB9">
        <w:rPr>
          <w:bCs/>
        </w:rPr>
        <w:t xml:space="preserve"> </w:t>
      </w:r>
      <w:r w:rsidRPr="00AD2340">
        <w:rPr>
          <w:bCs/>
          <w:lang w:val="en-US"/>
        </w:rPr>
        <w:t>http</w:t>
      </w:r>
      <w:r w:rsidRPr="00A15AB9">
        <w:rPr>
          <w:bCs/>
        </w:rPr>
        <w:t>//</w:t>
      </w:r>
      <w:r w:rsidRPr="00AD2340">
        <w:rPr>
          <w:bCs/>
          <w:lang w:val="en-US"/>
        </w:rPr>
        <w:t>www</w:t>
      </w:r>
      <w:r w:rsidRPr="00A15AB9">
        <w:rPr>
          <w:bCs/>
        </w:rPr>
        <w:t xml:space="preserve"> </w:t>
      </w:r>
      <w:r w:rsidRPr="00AD2340">
        <w:rPr>
          <w:bCs/>
          <w:lang w:val="en-US"/>
        </w:rPr>
        <w:t>academuch</w:t>
      </w:r>
      <w:r w:rsidRPr="00A15AB9">
        <w:rPr>
          <w:bCs/>
        </w:rPr>
        <w:t xml:space="preserve">. </w:t>
      </w:r>
      <w:r w:rsidRPr="00AD2340">
        <w:rPr>
          <w:bCs/>
          <w:lang w:val="en-US"/>
        </w:rPr>
        <w:t>ru</w:t>
      </w:r>
      <w:r w:rsidRPr="00A15AB9">
        <w:rPr>
          <w:bCs/>
        </w:rPr>
        <w:t xml:space="preserve">;  </w:t>
      </w:r>
      <w:r w:rsidRPr="00AD2340">
        <w:rPr>
          <w:bCs/>
          <w:lang w:val="en-US"/>
        </w:rPr>
        <w:t>http</w:t>
      </w:r>
      <w:r w:rsidRPr="00A15AB9">
        <w:rPr>
          <w:bCs/>
        </w:rPr>
        <w:t>//</w:t>
      </w:r>
      <w:r w:rsidRPr="00AD2340">
        <w:rPr>
          <w:bCs/>
          <w:lang w:val="en-US"/>
        </w:rPr>
        <w:t>www</w:t>
      </w:r>
      <w:r w:rsidRPr="00A15AB9">
        <w:rPr>
          <w:bCs/>
        </w:rPr>
        <w:t xml:space="preserve"> </w:t>
      </w:r>
      <w:r w:rsidRPr="00AD2340">
        <w:rPr>
          <w:bCs/>
          <w:lang w:val="en-US"/>
        </w:rPr>
        <w:t>adelant</w:t>
      </w:r>
      <w:r w:rsidRPr="00A15AB9">
        <w:rPr>
          <w:bCs/>
        </w:rPr>
        <w:t xml:space="preserve">. </w:t>
      </w:r>
      <w:r w:rsidRPr="00AD2340">
        <w:rPr>
          <w:bCs/>
          <w:lang w:val="en-US"/>
        </w:rPr>
        <w:t>Book</w:t>
      </w:r>
      <w:r w:rsidRPr="006F7AA8">
        <w:rPr>
          <w:bCs/>
          <w:lang w:val="en-US"/>
        </w:rPr>
        <w:t>.</w:t>
      </w:r>
      <w:r w:rsidRPr="00AD2340">
        <w:rPr>
          <w:bCs/>
          <w:lang w:val="en-US"/>
        </w:rPr>
        <w:t>ru</w:t>
      </w:r>
    </w:p>
    <w:p w:rsidR="007030BF" w:rsidRPr="006F7AA8" w:rsidRDefault="007030BF" w:rsidP="00647037">
      <w:pPr>
        <w:spacing w:after="0"/>
        <w:ind w:left="284" w:hanging="284"/>
        <w:jc w:val="both"/>
        <w:rPr>
          <w:b/>
          <w:bCs/>
          <w:color w:val="000000"/>
          <w:lang w:val="en-US" w:eastAsia="en-US"/>
        </w:rPr>
      </w:pPr>
    </w:p>
    <w:p w:rsidR="00647037" w:rsidRPr="006F7AA8" w:rsidRDefault="00647037" w:rsidP="00647037">
      <w:pPr>
        <w:spacing w:after="0"/>
        <w:rPr>
          <w:color w:val="000000"/>
          <w:lang w:val="en-US" w:eastAsia="en-US"/>
        </w:rPr>
        <w:sectPr w:rsidR="00647037" w:rsidRPr="006F7AA8" w:rsidSect="009758CD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47037" w:rsidRPr="00F55C3A" w:rsidTr="00647037">
        <w:trPr>
          <w:trHeight w:val="294"/>
        </w:trPr>
        <w:tc>
          <w:tcPr>
            <w:tcW w:w="3510" w:type="dxa"/>
            <w:vAlign w:val="center"/>
          </w:tcPr>
          <w:p w:rsidR="00647037" w:rsidRPr="00647037" w:rsidRDefault="00647037" w:rsidP="009758CD">
            <w:pPr>
              <w:spacing w:after="0"/>
              <w:jc w:val="center"/>
              <w:rPr>
                <w:b/>
                <w:bCs/>
                <w:color w:val="000000"/>
                <w:lang w:eastAsia="en-US"/>
              </w:rPr>
            </w:pPr>
            <w:r w:rsidRPr="007601FE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647037" w:rsidRPr="00F55C3A" w:rsidRDefault="00647037" w:rsidP="009758CD">
            <w:pPr>
              <w:spacing w:after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647037" w:rsidRPr="00F55C3A" w:rsidRDefault="00647037" w:rsidP="00647037">
            <w:pPr>
              <w:spacing w:after="0"/>
              <w:jc w:val="center"/>
              <w:rPr>
                <w:b/>
                <w:color w:val="000000"/>
                <w:lang w:val="en-US" w:eastAsia="en-US"/>
              </w:rPr>
            </w:pPr>
            <w:r w:rsidRPr="00F55C3A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9758CD" w:rsidRPr="00F55C3A" w:rsidTr="009758CD">
        <w:trPr>
          <w:trHeight w:val="129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 w:rsidRPr="00D215C4">
              <w:rPr>
                <w:bCs/>
              </w:rPr>
              <w:t>выбор и применение методов и способов решения профессиональных задач в области выполнения тех или иных отделок поверхностей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3152CC" w:rsidRDefault="009758CD" w:rsidP="00D32DF3">
            <w:pPr>
              <w:spacing w:after="0"/>
              <w:rPr>
                <w:b/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30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 w:rsidRPr="00D215C4">
              <w:rPr>
                <w:bCs/>
              </w:rPr>
              <w:t>решение стандартных и нестандартных профессиональных задач в области отделки разных поверхностей и разными материалами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F55C3A" w:rsidRDefault="009758CD" w:rsidP="00D32DF3">
            <w:pPr>
              <w:tabs>
                <w:tab w:val="left" w:pos="251"/>
              </w:tabs>
              <w:spacing w:after="0"/>
              <w:rPr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168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решение производственных ситуационных задач, сравнительный анализ  и оценка рабочей ситуации на основании  требований нормативных документов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н</w:t>
            </w:r>
            <w:r w:rsidR="009758CD">
              <w:rPr>
                <w:bCs/>
                <w:iCs/>
              </w:rPr>
              <w:t xml:space="preserve">аблюдение за профессиональной деятельностью студента в процессе освоения образовательной программы, </w:t>
            </w:r>
          </w:p>
          <w:p w:rsidR="009758CD" w:rsidRPr="003152CC" w:rsidRDefault="009758CD" w:rsidP="00D32DF3">
            <w:pPr>
              <w:spacing w:after="0"/>
              <w:ind w:firstLine="709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-эффективный поиск необходимой информации  в литературных источниках, справочниках, нормативных документах, Интернетресурсах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  <w:iCs/>
              </w:rPr>
            </w:pPr>
            <w:r>
              <w:rPr>
                <w:bCs/>
                <w:iCs/>
              </w:rPr>
              <w:t>а</w:t>
            </w:r>
            <w:r w:rsidR="009758CD">
              <w:rPr>
                <w:bCs/>
                <w:iCs/>
              </w:rPr>
              <w:t>нализ наблюдений за деятельностью студента в процессе освоения образовательной программы, тестирование, итоговый контроль (зачёт)</w:t>
            </w:r>
          </w:p>
          <w:p w:rsidR="009758CD" w:rsidRPr="00F55C3A" w:rsidRDefault="009758CD" w:rsidP="00D32DF3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85" w:type="dxa"/>
          </w:tcPr>
          <w:p w:rsidR="009758CD" w:rsidRPr="00D215C4" w:rsidRDefault="009758CD" w:rsidP="00D32DF3">
            <w:pPr>
              <w:rPr>
                <w:bCs/>
              </w:rPr>
            </w:pPr>
            <w:r>
              <w:rPr>
                <w:bCs/>
              </w:rPr>
              <w:t>работа с информационными те</w:t>
            </w:r>
            <w:r w:rsidR="001A4FAA">
              <w:rPr>
                <w:bCs/>
              </w:rPr>
              <w:t>хнологиями (использование аудио</w:t>
            </w:r>
            <w:r>
              <w:rPr>
                <w:bCs/>
              </w:rPr>
              <w:t xml:space="preserve"> и видеозаписей), использование их в учебной деятельности и при подготовке квалификационных работ</w:t>
            </w:r>
          </w:p>
        </w:tc>
        <w:tc>
          <w:tcPr>
            <w:tcW w:w="2754" w:type="dxa"/>
          </w:tcPr>
          <w:p w:rsidR="009758CD" w:rsidRDefault="00D32DF3" w:rsidP="00D32DF3">
            <w:pPr>
              <w:rPr>
                <w:bCs/>
              </w:rPr>
            </w:pPr>
            <w:r>
              <w:rPr>
                <w:bCs/>
              </w:rPr>
              <w:t>с</w:t>
            </w:r>
            <w:r w:rsidR="009758CD">
              <w:rPr>
                <w:bCs/>
              </w:rPr>
              <w:t>оставление схем, таблиц, графиков, технологических карт, электронных презентаций</w:t>
            </w:r>
          </w:p>
          <w:p w:rsidR="009758CD" w:rsidRPr="00F55C3A" w:rsidRDefault="009758CD" w:rsidP="00D32DF3">
            <w:pPr>
              <w:tabs>
                <w:tab w:val="left" w:pos="452"/>
              </w:tabs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5" w:type="dxa"/>
          </w:tcPr>
          <w:p w:rsidR="009758CD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  <w:p w:rsidR="009758CD" w:rsidRPr="00D215C4" w:rsidRDefault="009758CD" w:rsidP="009758CD">
            <w:pPr>
              <w:jc w:val="both"/>
              <w:rPr>
                <w:bCs/>
              </w:rPr>
            </w:pPr>
          </w:p>
        </w:tc>
        <w:tc>
          <w:tcPr>
            <w:tcW w:w="2754" w:type="dxa"/>
          </w:tcPr>
          <w:p w:rsidR="009758CD" w:rsidRDefault="009758CD" w:rsidP="009758CD">
            <w:pPr>
              <w:jc w:val="both"/>
              <w:rPr>
                <w:bCs/>
                <w:iCs/>
              </w:rPr>
            </w:pPr>
            <w:r>
              <w:rPr>
                <w:bCs/>
                <w:color w:val="000000"/>
                <w:lang w:eastAsia="en-US"/>
              </w:rPr>
              <w:tab/>
            </w:r>
            <w:r>
              <w:rPr>
                <w:bCs/>
                <w:iCs/>
              </w:rPr>
              <w:t xml:space="preserve">Наблюдение за деятельностью студента в процессе освоения образовательной программы, </w:t>
            </w:r>
          </w:p>
          <w:p w:rsidR="009758CD" w:rsidRPr="00F55C3A" w:rsidRDefault="009758CD" w:rsidP="009758CD">
            <w:pPr>
              <w:tabs>
                <w:tab w:val="left" w:pos="368"/>
              </w:tabs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9758CD" w:rsidRPr="00F55C3A" w:rsidTr="009758CD">
        <w:trPr>
          <w:trHeight w:val="416"/>
        </w:trPr>
        <w:tc>
          <w:tcPr>
            <w:tcW w:w="3510" w:type="dxa"/>
          </w:tcPr>
          <w:p w:rsidR="009758CD" w:rsidRPr="003152CC" w:rsidRDefault="009758CD" w:rsidP="003152CC">
            <w:r w:rsidRPr="003152CC"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5" w:type="dxa"/>
          </w:tcPr>
          <w:p w:rsidR="009758CD" w:rsidRPr="00D215C4" w:rsidRDefault="009758CD" w:rsidP="009758CD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готовности к исполнению воинской обязанности</w:t>
            </w:r>
          </w:p>
        </w:tc>
        <w:tc>
          <w:tcPr>
            <w:tcW w:w="2754" w:type="dxa"/>
          </w:tcPr>
          <w:p w:rsidR="009758CD" w:rsidRPr="00F55C3A" w:rsidRDefault="009758CD" w:rsidP="009758CD">
            <w:pPr>
              <w:spacing w:after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iCs/>
              </w:rPr>
              <w:t>Анализ наблюдений за деятельностью  студента в процессе освоения образовательной программы,</w:t>
            </w: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5.1. Выполнять подготовительные работы при облицовке синтетическими материалами.</w:t>
            </w:r>
          </w:p>
        </w:tc>
        <w:tc>
          <w:tcPr>
            <w:tcW w:w="3185" w:type="dxa"/>
          </w:tcPr>
          <w:p w:rsidR="00DC3B17" w:rsidRPr="00CD5C62" w:rsidRDefault="00DC3B17" w:rsidP="00DC3B17">
            <w:pPr>
              <w:rPr>
                <w:bCs/>
              </w:rPr>
            </w:pPr>
            <w:r w:rsidRPr="00CD5C62">
              <w:rPr>
                <w:bCs/>
              </w:rPr>
              <w:t>-выполнение операций по подготовке поверхностей, определение качества выполненных  работ</w:t>
            </w:r>
          </w:p>
        </w:tc>
        <w:tc>
          <w:tcPr>
            <w:tcW w:w="2754" w:type="dxa"/>
          </w:tcPr>
          <w:p w:rsidR="00DC3B17" w:rsidRPr="00E92B42" w:rsidRDefault="00DC3B17" w:rsidP="00DC3B17">
            <w:pPr>
              <w:rPr>
                <w:bCs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к/р), выполнение лабораторных и практических работ</w:t>
            </w:r>
            <w:r w:rsidRPr="00E92B42">
              <w:rPr>
                <w:bCs/>
              </w:rPr>
              <w:t xml:space="preserve"> </w:t>
            </w:r>
          </w:p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5.2. Выполнять облицовку синтетическими материалами различной сложности.</w:t>
            </w:r>
          </w:p>
        </w:tc>
        <w:tc>
          <w:tcPr>
            <w:tcW w:w="3185" w:type="dxa"/>
          </w:tcPr>
          <w:p w:rsidR="00DC3B17" w:rsidRDefault="00DC3B17" w:rsidP="00DC3B17">
            <w:pPr>
              <w:rPr>
                <w:bCs/>
              </w:rPr>
            </w:pPr>
            <w:r>
              <w:rPr>
                <w:bCs/>
              </w:rPr>
              <w:t xml:space="preserve">выполнение облицовки синтетическими материалами поверхностей, соблюдение </w:t>
            </w:r>
          </w:p>
          <w:p w:rsidR="00DC3B17" w:rsidRDefault="00DC3B17" w:rsidP="00DC3B17">
            <w:pPr>
              <w:rPr>
                <w:bCs/>
              </w:rPr>
            </w:pPr>
            <w:r>
              <w:rPr>
                <w:bCs/>
              </w:rPr>
              <w:t>технологической последовательности, оценка качества выполненных работ</w:t>
            </w:r>
          </w:p>
          <w:p w:rsidR="00DC3B17" w:rsidRPr="00CD5C62" w:rsidRDefault="00DC3B17" w:rsidP="00DC3B17">
            <w:pPr>
              <w:rPr>
                <w:bCs/>
              </w:rPr>
            </w:pPr>
          </w:p>
        </w:tc>
        <w:tc>
          <w:tcPr>
            <w:tcW w:w="2754" w:type="dxa"/>
          </w:tcPr>
          <w:p w:rsidR="00DC3B17" w:rsidRPr="00E92B42" w:rsidRDefault="00DC3B17" w:rsidP="00DC3B17">
            <w:pPr>
              <w:rPr>
                <w:bCs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к/р), выполнение лабораторных и практических работ</w:t>
            </w:r>
            <w:r w:rsidRPr="00E92B42">
              <w:rPr>
                <w:bCs/>
              </w:rPr>
              <w:t xml:space="preserve"> </w:t>
            </w:r>
          </w:p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</w:p>
        </w:tc>
      </w:tr>
      <w:tr w:rsidR="00DC3B17" w:rsidRPr="00F55C3A" w:rsidTr="009758CD">
        <w:trPr>
          <w:trHeight w:val="416"/>
        </w:trPr>
        <w:tc>
          <w:tcPr>
            <w:tcW w:w="3510" w:type="dxa"/>
          </w:tcPr>
          <w:p w:rsidR="00DC3B17" w:rsidRPr="003152CC" w:rsidRDefault="00DC3B17" w:rsidP="00315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C">
              <w:rPr>
                <w:rFonts w:ascii="Times New Roman" w:hAnsi="Times New Roman" w:cs="Times New Roman"/>
                <w:sz w:val="24"/>
                <w:szCs w:val="24"/>
              </w:rPr>
              <w:t>ПК 5.3. Выполнять ремонт облицованных поверхностей синтетическими материалами.</w:t>
            </w:r>
          </w:p>
        </w:tc>
        <w:tc>
          <w:tcPr>
            <w:tcW w:w="3185" w:type="dxa"/>
          </w:tcPr>
          <w:p w:rsidR="00DC3B17" w:rsidRPr="00CD5C62" w:rsidRDefault="00DC3B17" w:rsidP="00DC3B17">
            <w:pPr>
              <w:rPr>
                <w:bCs/>
              </w:rPr>
            </w:pPr>
            <w:r>
              <w:rPr>
                <w:bCs/>
              </w:rPr>
              <w:t>определение дефектов облицованных поверхностей. знание способов их устранения, умение выполнять ремонтные работы, оценка качества выполненных работ</w:t>
            </w:r>
          </w:p>
        </w:tc>
        <w:tc>
          <w:tcPr>
            <w:tcW w:w="2754" w:type="dxa"/>
          </w:tcPr>
          <w:p w:rsidR="00DC3B17" w:rsidRPr="00F55C3A" w:rsidRDefault="00DC3B17" w:rsidP="00DC3B17">
            <w:pPr>
              <w:spacing w:after="0"/>
              <w:rPr>
                <w:bCs/>
                <w:color w:val="000000"/>
                <w:lang w:eastAsia="en-US"/>
              </w:rPr>
            </w:pPr>
            <w:r w:rsidRPr="00E92B42">
              <w:rPr>
                <w:bCs/>
              </w:rPr>
              <w:t xml:space="preserve">Экспертная оценка </w:t>
            </w:r>
            <w:r>
              <w:rPr>
                <w:bCs/>
              </w:rPr>
              <w:t>теоретических знаний (тесты, к/р), выполнение лабораторных и практических работ</w:t>
            </w:r>
          </w:p>
        </w:tc>
      </w:tr>
    </w:tbl>
    <w:p w:rsidR="00647037" w:rsidRPr="00F55C3A" w:rsidRDefault="00647037" w:rsidP="00647037">
      <w:pPr>
        <w:spacing w:after="0" w:line="360" w:lineRule="auto"/>
        <w:jc w:val="center"/>
        <w:rPr>
          <w:i/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DB" w:rsidRDefault="00AC21DB" w:rsidP="00E11DE7">
      <w:pPr>
        <w:spacing w:before="0" w:after="0"/>
      </w:pPr>
      <w:r>
        <w:separator/>
      </w:r>
    </w:p>
  </w:endnote>
  <w:endnote w:type="continuationSeparator" w:id="1">
    <w:p w:rsidR="00AC21DB" w:rsidRDefault="00AC21DB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8B19F9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5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DC9" w:rsidRDefault="002C5DC9" w:rsidP="00193D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C9" w:rsidRDefault="008B19F9">
    <w:pPr>
      <w:pStyle w:val="a3"/>
      <w:jc w:val="right"/>
    </w:pPr>
    <w:fldSimple w:instr="PAGE   \* MERGEFORMAT">
      <w:r w:rsidR="00903F49">
        <w:rPr>
          <w:noProof/>
        </w:rPr>
        <w:t>14</w:t>
      </w:r>
    </w:fldSimple>
  </w:p>
  <w:p w:rsidR="002C5DC9" w:rsidRDefault="002C5DC9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DB" w:rsidRDefault="00AC21DB" w:rsidP="00E11DE7">
      <w:pPr>
        <w:spacing w:before="0" w:after="0"/>
      </w:pPr>
      <w:r>
        <w:separator/>
      </w:r>
    </w:p>
  </w:footnote>
  <w:footnote w:type="continuationSeparator" w:id="1">
    <w:p w:rsidR="00AC21DB" w:rsidRDefault="00AC21DB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9D109F"/>
    <w:multiLevelType w:val="hybridMultilevel"/>
    <w:tmpl w:val="590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17728"/>
    <w:rsid w:val="0003290B"/>
    <w:rsid w:val="00037989"/>
    <w:rsid w:val="00062129"/>
    <w:rsid w:val="00074F20"/>
    <w:rsid w:val="000919BA"/>
    <w:rsid w:val="00097AA6"/>
    <w:rsid w:val="000B32DC"/>
    <w:rsid w:val="000D1981"/>
    <w:rsid w:val="00113AA7"/>
    <w:rsid w:val="001150C0"/>
    <w:rsid w:val="001171E9"/>
    <w:rsid w:val="00133F51"/>
    <w:rsid w:val="00146C1E"/>
    <w:rsid w:val="00161B32"/>
    <w:rsid w:val="00164E5D"/>
    <w:rsid w:val="00183592"/>
    <w:rsid w:val="00193D63"/>
    <w:rsid w:val="001A2131"/>
    <w:rsid w:val="001A4FAA"/>
    <w:rsid w:val="001B2437"/>
    <w:rsid w:val="001C60E5"/>
    <w:rsid w:val="001D2A84"/>
    <w:rsid w:val="001F3BF4"/>
    <w:rsid w:val="001F4989"/>
    <w:rsid w:val="002270C6"/>
    <w:rsid w:val="0023037F"/>
    <w:rsid w:val="00231FE3"/>
    <w:rsid w:val="00240365"/>
    <w:rsid w:val="0025684F"/>
    <w:rsid w:val="00282985"/>
    <w:rsid w:val="002855CB"/>
    <w:rsid w:val="002C5DC9"/>
    <w:rsid w:val="002D60BE"/>
    <w:rsid w:val="002E0DED"/>
    <w:rsid w:val="002E3161"/>
    <w:rsid w:val="003152CC"/>
    <w:rsid w:val="00316D00"/>
    <w:rsid w:val="00344D0C"/>
    <w:rsid w:val="00354249"/>
    <w:rsid w:val="003A5967"/>
    <w:rsid w:val="003B0B3F"/>
    <w:rsid w:val="003B6ADA"/>
    <w:rsid w:val="003D7158"/>
    <w:rsid w:val="003E6A0E"/>
    <w:rsid w:val="003F7A11"/>
    <w:rsid w:val="00427423"/>
    <w:rsid w:val="00455B0A"/>
    <w:rsid w:val="00456EE8"/>
    <w:rsid w:val="00467523"/>
    <w:rsid w:val="00473276"/>
    <w:rsid w:val="00475B10"/>
    <w:rsid w:val="00484F8F"/>
    <w:rsid w:val="004B65E1"/>
    <w:rsid w:val="004C5C2B"/>
    <w:rsid w:val="004C64F4"/>
    <w:rsid w:val="004D1CA4"/>
    <w:rsid w:val="00512F58"/>
    <w:rsid w:val="0052322D"/>
    <w:rsid w:val="00533F04"/>
    <w:rsid w:val="00535ECB"/>
    <w:rsid w:val="00576338"/>
    <w:rsid w:val="00586FE2"/>
    <w:rsid w:val="00596CC2"/>
    <w:rsid w:val="00597A50"/>
    <w:rsid w:val="005E6937"/>
    <w:rsid w:val="00604A32"/>
    <w:rsid w:val="006426C6"/>
    <w:rsid w:val="00647037"/>
    <w:rsid w:val="00650502"/>
    <w:rsid w:val="00670A10"/>
    <w:rsid w:val="00685163"/>
    <w:rsid w:val="006A4AD4"/>
    <w:rsid w:val="006A5283"/>
    <w:rsid w:val="006B6DF9"/>
    <w:rsid w:val="006C2F8C"/>
    <w:rsid w:val="006D0E29"/>
    <w:rsid w:val="006D49C7"/>
    <w:rsid w:val="006F325C"/>
    <w:rsid w:val="006F7AA8"/>
    <w:rsid w:val="007030BF"/>
    <w:rsid w:val="00736BF9"/>
    <w:rsid w:val="00740919"/>
    <w:rsid w:val="007445B0"/>
    <w:rsid w:val="0075323E"/>
    <w:rsid w:val="00762AF8"/>
    <w:rsid w:val="00770AB8"/>
    <w:rsid w:val="007B10F2"/>
    <w:rsid w:val="007C3E8D"/>
    <w:rsid w:val="007C6FAD"/>
    <w:rsid w:val="007D6E7E"/>
    <w:rsid w:val="007E0236"/>
    <w:rsid w:val="007E0339"/>
    <w:rsid w:val="008011F6"/>
    <w:rsid w:val="00802F41"/>
    <w:rsid w:val="008034A5"/>
    <w:rsid w:val="00807D4A"/>
    <w:rsid w:val="00813722"/>
    <w:rsid w:val="008206FB"/>
    <w:rsid w:val="00831841"/>
    <w:rsid w:val="00854C5F"/>
    <w:rsid w:val="00874E35"/>
    <w:rsid w:val="00877999"/>
    <w:rsid w:val="008A1929"/>
    <w:rsid w:val="008A345A"/>
    <w:rsid w:val="008B19F9"/>
    <w:rsid w:val="008C12BD"/>
    <w:rsid w:val="008D6D6E"/>
    <w:rsid w:val="008E3D7F"/>
    <w:rsid w:val="008E3F74"/>
    <w:rsid w:val="00903F49"/>
    <w:rsid w:val="00933908"/>
    <w:rsid w:val="00951AFC"/>
    <w:rsid w:val="009528CC"/>
    <w:rsid w:val="009739F5"/>
    <w:rsid w:val="00974E5C"/>
    <w:rsid w:val="009758CD"/>
    <w:rsid w:val="009767A5"/>
    <w:rsid w:val="009940E7"/>
    <w:rsid w:val="009C6D63"/>
    <w:rsid w:val="009C7236"/>
    <w:rsid w:val="009F47F5"/>
    <w:rsid w:val="00A15AB9"/>
    <w:rsid w:val="00A25707"/>
    <w:rsid w:val="00A268ED"/>
    <w:rsid w:val="00A44D82"/>
    <w:rsid w:val="00A45391"/>
    <w:rsid w:val="00AA58F5"/>
    <w:rsid w:val="00AB3BCA"/>
    <w:rsid w:val="00AB5B1D"/>
    <w:rsid w:val="00AC21DB"/>
    <w:rsid w:val="00AD3C34"/>
    <w:rsid w:val="00AE4093"/>
    <w:rsid w:val="00B15DD4"/>
    <w:rsid w:val="00B16941"/>
    <w:rsid w:val="00B1771A"/>
    <w:rsid w:val="00B239BC"/>
    <w:rsid w:val="00B4008C"/>
    <w:rsid w:val="00B4556D"/>
    <w:rsid w:val="00B51797"/>
    <w:rsid w:val="00B55CFD"/>
    <w:rsid w:val="00B8064C"/>
    <w:rsid w:val="00B97FB8"/>
    <w:rsid w:val="00BE2F9C"/>
    <w:rsid w:val="00BF41E1"/>
    <w:rsid w:val="00C03B05"/>
    <w:rsid w:val="00C138BF"/>
    <w:rsid w:val="00C13ABE"/>
    <w:rsid w:val="00C23EDC"/>
    <w:rsid w:val="00C425BD"/>
    <w:rsid w:val="00C4355B"/>
    <w:rsid w:val="00CA5B79"/>
    <w:rsid w:val="00CE5262"/>
    <w:rsid w:val="00CF1D74"/>
    <w:rsid w:val="00D3033A"/>
    <w:rsid w:val="00D32DF3"/>
    <w:rsid w:val="00D75081"/>
    <w:rsid w:val="00D93557"/>
    <w:rsid w:val="00DA75FB"/>
    <w:rsid w:val="00DB0274"/>
    <w:rsid w:val="00DC18B0"/>
    <w:rsid w:val="00DC3B17"/>
    <w:rsid w:val="00DE020A"/>
    <w:rsid w:val="00E039EC"/>
    <w:rsid w:val="00E0499C"/>
    <w:rsid w:val="00E11DE7"/>
    <w:rsid w:val="00E2365A"/>
    <w:rsid w:val="00E62FE1"/>
    <w:rsid w:val="00EA3D00"/>
    <w:rsid w:val="00EA724F"/>
    <w:rsid w:val="00EB0B72"/>
    <w:rsid w:val="00EB6F55"/>
    <w:rsid w:val="00EE69EB"/>
    <w:rsid w:val="00EF18CD"/>
    <w:rsid w:val="00F05864"/>
    <w:rsid w:val="00F13EF7"/>
    <w:rsid w:val="00F63090"/>
    <w:rsid w:val="00F81F92"/>
    <w:rsid w:val="00F94F70"/>
    <w:rsid w:val="00FC20F9"/>
    <w:rsid w:val="00FC659F"/>
    <w:rsid w:val="00FD7E39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4B65E1"/>
    <w:pPr>
      <w:spacing w:before="0" w:after="0"/>
      <w:ind w:left="566" w:hanging="283"/>
    </w:pPr>
  </w:style>
  <w:style w:type="paragraph" w:styleId="ae">
    <w:name w:val="Body Text"/>
    <w:basedOn w:val="a"/>
    <w:link w:val="af"/>
    <w:rsid w:val="000D1981"/>
    <w:pPr>
      <w:spacing w:before="0"/>
    </w:pPr>
  </w:style>
  <w:style w:type="character" w:customStyle="1" w:styleId="af">
    <w:name w:val="Основной текст Знак"/>
    <w:basedOn w:val="a0"/>
    <w:link w:val="ae"/>
    <w:rsid w:val="000D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F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AWJJH2MPE6E2-1257930322-544</_dlc_DocId>
    <_dlc_DocIdUrl xmlns="4a252ca3-5a62-4c1c-90a6-29f4710e47f8">
      <Url>http://edu-sps.koiro.local/npo/kbs/_layouts/15/DocIdRedir.aspx?ID=AWJJH2MPE6E2-1257930322-544</Url>
      <Description>AWJJH2MPE6E2-1257930322-544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77C9F-4B28-4251-A4DB-D0F15D1AAE55}"/>
</file>

<file path=customXml/itemProps2.xml><?xml version="1.0" encoding="utf-8"?>
<ds:datastoreItem xmlns:ds="http://schemas.openxmlformats.org/officeDocument/2006/customXml" ds:itemID="{C894E399-E4FD-49FA-9419-72273844AE73}"/>
</file>

<file path=customXml/itemProps3.xml><?xml version="1.0" encoding="utf-8"?>
<ds:datastoreItem xmlns:ds="http://schemas.openxmlformats.org/officeDocument/2006/customXml" ds:itemID="{3E0E630F-C78E-4E0C-A470-7663EAF9FECD}"/>
</file>

<file path=customXml/itemProps4.xml><?xml version="1.0" encoding="utf-8"?>
<ds:datastoreItem xmlns:ds="http://schemas.openxmlformats.org/officeDocument/2006/customXml" ds:itemID="{3DFF21B5-9933-4416-B8D5-7750B6DC6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2017-09-19T08:49:00Z</cp:lastPrinted>
  <dcterms:created xsi:type="dcterms:W3CDTF">2019-04-20T06:05:00Z</dcterms:created>
  <dcterms:modified xsi:type="dcterms:W3CDTF">2019-04-20T06:05:00Z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625143c1-f3d1-4881-a129-981a68f0323a</vt:lpwstr>
  </property>
</Properties>
</file>