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D" w:rsidRPr="00CF40F4" w:rsidRDefault="008B5C6D" w:rsidP="00CF40F4">
      <w:pPr>
        <w:pStyle w:val="7"/>
        <w:ind w:left="0" w:firstLine="0"/>
        <w:jc w:val="center"/>
        <w:rPr>
          <w:b w:val="0"/>
          <w:sz w:val="24"/>
          <w:szCs w:val="24"/>
        </w:rPr>
      </w:pPr>
      <w:r w:rsidRPr="00CF40F4">
        <w:rPr>
          <w:b w:val="0"/>
          <w:sz w:val="24"/>
          <w:szCs w:val="24"/>
        </w:rPr>
        <w:t>План работы школы с детьми группы «риска»</w:t>
      </w:r>
    </w:p>
    <w:p w:rsidR="00CF40F4" w:rsidRPr="00CF40F4" w:rsidRDefault="00CF40F4" w:rsidP="00CF4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1"/>
        <w:gridCol w:w="1104"/>
        <w:gridCol w:w="1104"/>
        <w:gridCol w:w="1105"/>
        <w:gridCol w:w="1104"/>
        <w:gridCol w:w="1104"/>
        <w:gridCol w:w="1105"/>
      </w:tblGrid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ind w:left="-38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на детей группы «риска»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Выявление школьников, находящихся в трудной жизненной ситуации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учителей и специалистов школы с родителями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и сводных таблиц на учащихся группы «риска»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кружковой деятельности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Составление административных писем, ходатайств и других документов; направление документации в ПППН, КДН и др. службы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Осуществление связи с ПППН, КДН и соц. службами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отдыха школьников в летний период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pStyle w:val="6"/>
              <w:rPr>
                <w:sz w:val="24"/>
                <w:szCs w:val="24"/>
              </w:rPr>
            </w:pPr>
            <w:r w:rsidRPr="00CF40F4">
              <w:rPr>
                <w:sz w:val="24"/>
                <w:szCs w:val="24"/>
              </w:rPr>
              <w:t>Работа с учащимися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Контроль текущей успеваемости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 и секции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наблюдения за учащимися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Направление на консультацию к психологу или врачам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Проведение психодиагностики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дальнейшего образовательного маршрута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 xml:space="preserve">Разбор конфликтных ситуаций 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школьников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«риска»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и детей группы «риска» на советы профилактики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Организация обмена необходимой информацией между учителями-предметниками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психодиагностики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работе с детьми группы «риска»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Выступления с сообщениями на заседаниях педсовета и совещаниях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D" w:rsidRPr="00CF40F4" w:rsidTr="00CF40F4">
        <w:trPr>
          <w:jc w:val="center"/>
        </w:trPr>
        <w:tc>
          <w:tcPr>
            <w:tcW w:w="53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F4">
              <w:rPr>
                <w:rFonts w:ascii="Times New Roman" w:hAnsi="Times New Roman" w:cs="Times New Roman"/>
                <w:sz w:val="24"/>
                <w:szCs w:val="24"/>
              </w:rPr>
              <w:t>Проведение деловых игр, семинаров-практикумов для отработки навыков и умений педагогов по работе с детьми группы «риска»</w:t>
            </w: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B5C6D" w:rsidRPr="00CF40F4" w:rsidRDefault="008B5C6D" w:rsidP="00CF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C6D" w:rsidRPr="00CF40F4" w:rsidRDefault="008B5C6D" w:rsidP="00CF4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57" w:rsidRPr="00CF40F4" w:rsidRDefault="00DA6657" w:rsidP="00CF4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6657" w:rsidRPr="00CF40F4" w:rsidSect="008B5C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C6D"/>
    <w:rsid w:val="008B5C6D"/>
    <w:rsid w:val="00C00CCE"/>
    <w:rsid w:val="00CF40F4"/>
    <w:rsid w:val="00D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CE"/>
  </w:style>
  <w:style w:type="paragraph" w:styleId="6">
    <w:name w:val="heading 6"/>
    <w:basedOn w:val="a"/>
    <w:next w:val="a"/>
    <w:link w:val="60"/>
    <w:qFormat/>
    <w:rsid w:val="008B5C6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B5C6D"/>
    <w:pPr>
      <w:keepNext/>
      <w:spacing w:after="0" w:line="240" w:lineRule="auto"/>
      <w:ind w:left="720" w:firstLine="720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5C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8B5C6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T4CTUPCNHN5M-788833438-2</_dlc_DocId>
    <_dlc_DocIdUrl xmlns="c71519f2-859d-46c1-a1b6-2941efed936d">
      <Url>http://edu-sps.koiro.local/chuhloma/Sud/_layouts/15/DocIdRedir.aspx?ID=T4CTUPCNHN5M-788833438-2</Url>
      <Description>T4CTUPCNHN5M-788833438-2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B7A080DEE674F86858F432B308872" ma:contentTypeVersion="1" ma:contentTypeDescription="Создание документа." ma:contentTypeScope="" ma:versionID="43f91c58a573c1a727cb924327e3964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124E5-4E06-4512-805E-79BB4C4B1B42}"/>
</file>

<file path=customXml/itemProps2.xml><?xml version="1.0" encoding="utf-8"?>
<ds:datastoreItem xmlns:ds="http://schemas.openxmlformats.org/officeDocument/2006/customXml" ds:itemID="{047BAC7C-EE08-4923-B6AD-84B345B42D9A}"/>
</file>

<file path=customXml/itemProps3.xml><?xml version="1.0" encoding="utf-8"?>
<ds:datastoreItem xmlns:ds="http://schemas.openxmlformats.org/officeDocument/2006/customXml" ds:itemID="{DAC76995-0AE0-4A6B-96F7-0F7FC8ECAEEE}"/>
</file>

<file path=customXml/itemProps4.xml><?xml version="1.0" encoding="utf-8"?>
<ds:datastoreItem xmlns:ds="http://schemas.openxmlformats.org/officeDocument/2006/customXml" ds:itemID="{4BE0A713-52B3-442A-8FB9-E3B333C80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Company>школа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детьми группы риска.docx</dc:title>
  <dc:subject/>
  <dc:creator>Судайская средняя</dc:creator>
  <cp:keywords/>
  <dc:description/>
  <cp:lastModifiedBy>Судайская средняя</cp:lastModifiedBy>
  <cp:revision>3</cp:revision>
  <dcterms:created xsi:type="dcterms:W3CDTF">2009-10-07T09:54:00Z</dcterms:created>
  <dcterms:modified xsi:type="dcterms:W3CDTF">2009-11-05T11:46:00Z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0x010100EBEB7A080DEE674F86858F432B308872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f58aaf48-479c-43b5-9c49-ee56756d4b7a</vt:lpwstr>
  </property>
</Properties>
</file>