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44" w:rsidRPr="00B45C44" w:rsidRDefault="00B45C44" w:rsidP="00B45C44">
      <w:pPr>
        <w:widowControl/>
        <w:autoSpaceDE/>
        <w:autoSpaceDN/>
        <w:jc w:val="right"/>
        <w:rPr>
          <w:sz w:val="24"/>
        </w:rPr>
      </w:pPr>
      <w:r w:rsidRPr="00B45C44">
        <w:rPr>
          <w:sz w:val="24"/>
        </w:rPr>
        <w:t>Приложение 2</w:t>
      </w:r>
    </w:p>
    <w:p w:rsidR="00B45C44" w:rsidRPr="00B45C44" w:rsidRDefault="00B45C44" w:rsidP="00B45C44">
      <w:pPr>
        <w:widowControl/>
        <w:autoSpaceDE/>
        <w:autoSpaceDN/>
        <w:jc w:val="right"/>
        <w:rPr>
          <w:sz w:val="24"/>
        </w:rPr>
      </w:pPr>
      <w:r w:rsidRPr="00B45C44">
        <w:rPr>
          <w:sz w:val="24"/>
        </w:rPr>
        <w:t xml:space="preserve"> к приказу отделу образования администрации </w:t>
      </w:r>
    </w:p>
    <w:p w:rsidR="00B45C44" w:rsidRPr="00B45C44" w:rsidRDefault="00B45C44" w:rsidP="00B45C44">
      <w:pPr>
        <w:widowControl/>
        <w:autoSpaceDE/>
        <w:autoSpaceDN/>
        <w:jc w:val="right"/>
        <w:rPr>
          <w:sz w:val="24"/>
        </w:rPr>
      </w:pPr>
      <w:r w:rsidRPr="00B45C44">
        <w:rPr>
          <w:sz w:val="24"/>
        </w:rPr>
        <w:t xml:space="preserve">Пыщугского муниципального района </w:t>
      </w:r>
    </w:p>
    <w:p w:rsidR="00B45C44" w:rsidRPr="00B45C44" w:rsidRDefault="00B45C44" w:rsidP="00B45C44">
      <w:pPr>
        <w:widowControl/>
        <w:autoSpaceDE/>
        <w:autoSpaceDN/>
        <w:jc w:val="right"/>
        <w:rPr>
          <w:sz w:val="24"/>
        </w:rPr>
      </w:pPr>
      <w:r w:rsidRPr="00B45C44">
        <w:rPr>
          <w:sz w:val="24"/>
        </w:rPr>
        <w:t>№ 116 от 22 октября 2021 года</w:t>
      </w:r>
    </w:p>
    <w:p w:rsidR="00B45C44" w:rsidRPr="00B45C44" w:rsidRDefault="00B45C44" w:rsidP="00B45C44">
      <w:pPr>
        <w:widowControl/>
        <w:autoSpaceDE/>
        <w:autoSpaceDN/>
        <w:jc w:val="right"/>
        <w:rPr>
          <w:sz w:val="24"/>
        </w:rPr>
      </w:pPr>
      <w:r w:rsidRPr="00B45C44">
        <w:rPr>
          <w:sz w:val="24"/>
        </w:rPr>
        <w:t xml:space="preserve"> «</w:t>
      </w:r>
      <w:r w:rsidRPr="00B45C44">
        <w:rPr>
          <w:rFonts w:eastAsia="Calibri"/>
          <w:sz w:val="24"/>
        </w:rPr>
        <w:t xml:space="preserve">О введении ФГОС НОО и ООО в </w:t>
      </w:r>
      <w:r w:rsidRPr="00B45C44">
        <w:rPr>
          <w:sz w:val="24"/>
        </w:rPr>
        <w:t xml:space="preserve">общеобразовательных </w:t>
      </w:r>
    </w:p>
    <w:p w:rsidR="00B45C44" w:rsidRPr="00B45C44" w:rsidRDefault="00B45C44" w:rsidP="00B45C44">
      <w:pPr>
        <w:widowControl/>
        <w:autoSpaceDE/>
        <w:autoSpaceDN/>
        <w:jc w:val="right"/>
        <w:rPr>
          <w:sz w:val="24"/>
        </w:rPr>
      </w:pPr>
      <w:r w:rsidRPr="00B45C44">
        <w:rPr>
          <w:sz w:val="24"/>
        </w:rPr>
        <w:t>учреждениях</w:t>
      </w:r>
      <w:r w:rsidRPr="00B45C44">
        <w:rPr>
          <w:rFonts w:eastAsia="Calibri"/>
          <w:sz w:val="24"/>
        </w:rPr>
        <w:t xml:space="preserve"> </w:t>
      </w:r>
      <w:r w:rsidRPr="00B45C44">
        <w:rPr>
          <w:sz w:val="24"/>
        </w:rPr>
        <w:t>Пыщугского муниципального района»</w:t>
      </w:r>
    </w:p>
    <w:p w:rsidR="00B45C44" w:rsidRPr="00B45C44" w:rsidRDefault="00B45C44" w:rsidP="00B45C44">
      <w:pPr>
        <w:widowControl/>
        <w:autoSpaceDE/>
        <w:autoSpaceDN/>
        <w:jc w:val="right"/>
        <w:rPr>
          <w:sz w:val="24"/>
        </w:rPr>
      </w:pPr>
    </w:p>
    <w:p w:rsidR="00B45C44" w:rsidRPr="00B45C44" w:rsidRDefault="00B45C44" w:rsidP="00B45C44">
      <w:pPr>
        <w:widowControl/>
        <w:autoSpaceDE/>
        <w:autoSpaceDN/>
        <w:jc w:val="right"/>
        <w:rPr>
          <w:sz w:val="24"/>
        </w:rPr>
      </w:pPr>
    </w:p>
    <w:p w:rsidR="00B45C44" w:rsidRPr="00B45C44" w:rsidRDefault="00B45C44" w:rsidP="00B45C44">
      <w:pPr>
        <w:widowControl/>
        <w:autoSpaceDE/>
        <w:autoSpaceDN/>
        <w:jc w:val="center"/>
        <w:rPr>
          <w:rFonts w:eastAsia="Calibri"/>
          <w:b/>
          <w:sz w:val="32"/>
        </w:rPr>
      </w:pPr>
      <w:r w:rsidRPr="00B45C44">
        <w:rPr>
          <w:rFonts w:eastAsia="Calibri"/>
          <w:b/>
          <w:sz w:val="32"/>
        </w:rPr>
        <w:t>Дорожная карта мероприятий по обеспечению перехода на новые ФГОС НОО, ФГОС ООО на 2021–2027 годы</w:t>
      </w:r>
    </w:p>
    <w:p w:rsidR="00903567" w:rsidRDefault="00903567">
      <w:pPr>
        <w:spacing w:before="8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872"/>
        <w:gridCol w:w="5154"/>
      </w:tblGrid>
      <w:tr w:rsidR="00903567">
        <w:trPr>
          <w:trHeight w:val="700"/>
        </w:trPr>
        <w:tc>
          <w:tcPr>
            <w:tcW w:w="656" w:type="dxa"/>
          </w:tcPr>
          <w:p w:rsidR="00903567" w:rsidRDefault="00362BBE" w:rsidP="00F777EC">
            <w:pPr>
              <w:pStyle w:val="TableParagraph"/>
              <w:spacing w:before="71"/>
              <w:ind w:left="74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60" w:type="dxa"/>
          </w:tcPr>
          <w:p w:rsidR="00903567" w:rsidRDefault="00362BBE" w:rsidP="00F777EC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72" w:type="dxa"/>
          </w:tcPr>
          <w:p w:rsidR="00903567" w:rsidRDefault="00362BBE" w:rsidP="00F777EC">
            <w:pPr>
              <w:pStyle w:val="TableParagraph"/>
              <w:spacing w:before="71"/>
              <w:ind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5154" w:type="dxa"/>
          </w:tcPr>
          <w:p w:rsidR="00903567" w:rsidRDefault="00362BBE" w:rsidP="00F777EC">
            <w:pPr>
              <w:pStyle w:val="TableParagraph"/>
              <w:spacing w:before="71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903567">
        <w:trPr>
          <w:trHeight w:val="702"/>
        </w:trPr>
        <w:tc>
          <w:tcPr>
            <w:tcW w:w="10642" w:type="dxa"/>
            <w:gridSpan w:val="4"/>
          </w:tcPr>
          <w:p w:rsidR="00903567" w:rsidRDefault="00362BBE">
            <w:pPr>
              <w:pStyle w:val="TableParagraph"/>
              <w:spacing w:before="73"/>
              <w:ind w:left="74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ФГОС ООО</w:t>
            </w:r>
          </w:p>
        </w:tc>
      </w:tr>
      <w:tr w:rsidR="00903567" w:rsidTr="00F777EC">
        <w:trPr>
          <w:trHeight w:val="2031"/>
        </w:trPr>
        <w:tc>
          <w:tcPr>
            <w:tcW w:w="656" w:type="dxa"/>
          </w:tcPr>
          <w:p w:rsidR="00903567" w:rsidRDefault="00362BB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spacing w:before="68"/>
              <w:ind w:right="184"/>
              <w:rPr>
                <w:sz w:val="24"/>
              </w:rPr>
            </w:pPr>
            <w:r>
              <w:rPr>
                <w:sz w:val="24"/>
              </w:rPr>
              <w:t>Создание рабочей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обеспечению 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новые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2" w:type="dxa"/>
          </w:tcPr>
          <w:p w:rsidR="00903567" w:rsidRDefault="00F777EC">
            <w:pPr>
              <w:pStyle w:val="TableParagraph"/>
              <w:spacing w:before="68"/>
              <w:ind w:right="522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r w:rsidR="00362BBE">
              <w:rPr>
                <w:sz w:val="24"/>
              </w:rPr>
              <w:t>2021</w:t>
            </w:r>
            <w:r w:rsidR="00362BBE">
              <w:rPr>
                <w:spacing w:val="-57"/>
                <w:sz w:val="24"/>
              </w:rPr>
              <w:t xml:space="preserve"> </w:t>
            </w:r>
            <w:r w:rsidR="00362BBE">
              <w:rPr>
                <w:sz w:val="24"/>
              </w:rPr>
              <w:t>года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spacing w:before="68"/>
              <w:ind w:left="71" w:right="207"/>
              <w:rPr>
                <w:sz w:val="24"/>
              </w:rPr>
            </w:pPr>
            <w:r>
              <w:rPr>
                <w:sz w:val="24"/>
              </w:rPr>
              <w:t>Приказ о создании рабочих групп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903567" w:rsidRDefault="00362BBE">
            <w:pPr>
              <w:pStyle w:val="TableParagraph"/>
              <w:spacing w:before="1"/>
              <w:ind w:left="71" w:right="47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903567" w:rsidRDefault="00362BBE">
            <w:pPr>
              <w:pStyle w:val="TableParagraph"/>
              <w:spacing w:before="0"/>
              <w:ind w:left="71" w:right="47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03567">
        <w:trPr>
          <w:trHeight w:val="2080"/>
        </w:trPr>
        <w:tc>
          <w:tcPr>
            <w:tcW w:w="656" w:type="dxa"/>
          </w:tcPr>
          <w:p w:rsidR="00903567" w:rsidRDefault="00362BB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постепенному переходу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 ФГОС НОО и 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2022–2027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1872" w:type="dxa"/>
          </w:tcPr>
          <w:p w:rsidR="00903567" w:rsidRDefault="00F777EC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  <w:r w:rsidR="00362BBE">
              <w:rPr>
                <w:spacing w:val="-15"/>
                <w:sz w:val="24"/>
              </w:rPr>
              <w:t xml:space="preserve"> </w:t>
            </w:r>
            <w:r w:rsidR="00362BBE">
              <w:rPr>
                <w:sz w:val="24"/>
              </w:rPr>
              <w:t>2021</w:t>
            </w:r>
            <w:r w:rsidR="00362BBE">
              <w:rPr>
                <w:spacing w:val="-57"/>
                <w:sz w:val="24"/>
              </w:rPr>
              <w:t xml:space="preserve"> </w:t>
            </w:r>
            <w:r w:rsidR="00362BBE">
              <w:rPr>
                <w:sz w:val="24"/>
              </w:rPr>
              <w:t>года,</w:t>
            </w:r>
          </w:p>
          <w:p w:rsidR="00903567" w:rsidRDefault="00F777EC">
            <w:pPr>
              <w:pStyle w:val="TableParagraph"/>
              <w:spacing w:before="0"/>
              <w:ind w:right="589"/>
              <w:rPr>
                <w:sz w:val="24"/>
              </w:rPr>
            </w:pPr>
            <w:r>
              <w:rPr>
                <w:sz w:val="24"/>
              </w:rPr>
              <w:t xml:space="preserve">Февраль-март </w:t>
            </w:r>
            <w:r>
              <w:rPr>
                <w:spacing w:val="-15"/>
                <w:sz w:val="24"/>
              </w:rPr>
              <w:t>2022</w:t>
            </w:r>
            <w:r w:rsidR="00362BBE">
              <w:rPr>
                <w:spacing w:val="-57"/>
                <w:sz w:val="24"/>
              </w:rPr>
              <w:t xml:space="preserve"> </w:t>
            </w:r>
            <w:r w:rsidR="00362BBE">
              <w:rPr>
                <w:sz w:val="24"/>
              </w:rPr>
              <w:t>года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ind w:left="71" w:right="78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 w:rsidR="00F777EC">
              <w:rPr>
                <w:sz w:val="24"/>
              </w:rPr>
              <w:t>ы</w:t>
            </w:r>
            <w:r>
              <w:rPr>
                <w:sz w:val="24"/>
              </w:rPr>
              <w:t xml:space="preserve"> общешкольного 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собрания, посвященного постепенному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2022–2027 годов</w:t>
            </w:r>
          </w:p>
        </w:tc>
      </w:tr>
      <w:tr w:rsidR="00903567">
        <w:trPr>
          <w:trHeight w:val="1531"/>
        </w:trPr>
        <w:tc>
          <w:tcPr>
            <w:tcW w:w="656" w:type="dxa"/>
          </w:tcPr>
          <w:p w:rsidR="00903567" w:rsidRDefault="00362BB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spacing w:before="68"/>
              <w:ind w:right="179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903567" w:rsidRDefault="00362BBE">
            <w:pPr>
              <w:pStyle w:val="TableParagraph"/>
              <w:spacing w:before="1"/>
              <w:ind w:right="79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spacing w:before="68"/>
              <w:ind w:right="61"/>
              <w:rPr>
                <w:sz w:val="24"/>
              </w:rPr>
            </w:pPr>
            <w:r>
              <w:rPr>
                <w:sz w:val="24"/>
              </w:rPr>
              <w:t>Май, ежегодно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spacing w:before="68"/>
              <w:ind w:left="71" w:right="229"/>
              <w:jc w:val="both"/>
              <w:rPr>
                <w:sz w:val="24"/>
              </w:rPr>
            </w:pPr>
            <w:r>
              <w:rPr>
                <w:sz w:val="24"/>
              </w:rPr>
              <w:t>Протоколы классных родительских собраний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1-х классах, посвященных обучению по 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903567">
        <w:trPr>
          <w:trHeight w:val="1530"/>
        </w:trPr>
        <w:tc>
          <w:tcPr>
            <w:tcW w:w="656" w:type="dxa"/>
          </w:tcPr>
          <w:p w:rsidR="00903567" w:rsidRDefault="00362BB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spacing w:before="68"/>
              <w:ind w:right="179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5-х классах, посвященных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переходу на новые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spacing w:before="68"/>
              <w:ind w:right="135"/>
              <w:rPr>
                <w:sz w:val="24"/>
              </w:rPr>
            </w:pPr>
            <w:r>
              <w:rPr>
                <w:sz w:val="24"/>
              </w:rPr>
              <w:t>Май, 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2022–2024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spacing w:before="68"/>
              <w:ind w:left="71" w:right="229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5-х классах, посвященных переходу на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03567">
        <w:trPr>
          <w:trHeight w:val="2635"/>
        </w:trPr>
        <w:tc>
          <w:tcPr>
            <w:tcW w:w="656" w:type="dxa"/>
          </w:tcPr>
          <w:p w:rsidR="00903567" w:rsidRDefault="00362BB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Ежегодно,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03567" w:rsidRDefault="00362BBE">
            <w:pPr>
              <w:pStyle w:val="TableParagraph"/>
              <w:spacing w:before="0"/>
              <w:ind w:right="16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Аналитические отчеты замдиректора по УВР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 о проведенных 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:rsidR="00903567" w:rsidRDefault="00362BBE">
            <w:pPr>
              <w:pStyle w:val="TableParagraph"/>
              <w:spacing w:before="0"/>
              <w:ind w:left="71" w:right="1203"/>
              <w:rPr>
                <w:sz w:val="24"/>
              </w:rPr>
            </w:pPr>
            <w:r>
              <w:rPr>
                <w:sz w:val="24"/>
              </w:rPr>
              <w:t>Пакет информационно-методических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903567" w:rsidRDefault="00362BBE">
            <w:pPr>
              <w:pStyle w:val="TableParagraph"/>
              <w:spacing w:before="0"/>
              <w:ind w:left="71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903567">
        <w:trPr>
          <w:trHeight w:val="1528"/>
        </w:trPr>
        <w:tc>
          <w:tcPr>
            <w:tcW w:w="656" w:type="dxa"/>
          </w:tcPr>
          <w:p w:rsidR="00903567" w:rsidRDefault="00362BB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Анализ имеющихся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условий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872" w:type="dxa"/>
          </w:tcPr>
          <w:p w:rsidR="00903567" w:rsidRDefault="00F777EC" w:rsidP="00F777EC"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t xml:space="preserve">Апреля </w:t>
            </w:r>
            <w:r w:rsidR="00362BBE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  <w:r w:rsidR="00362BBE">
              <w:rPr>
                <w:spacing w:val="-13"/>
                <w:sz w:val="24"/>
              </w:rPr>
              <w:t xml:space="preserve"> </w:t>
            </w:r>
            <w:r w:rsidR="00362BBE">
              <w:rPr>
                <w:sz w:val="24"/>
              </w:rPr>
              <w:t>года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ind w:left="71" w:right="693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</w:tbl>
    <w:p w:rsidR="00903567" w:rsidRDefault="00903567">
      <w:pPr>
        <w:rPr>
          <w:sz w:val="24"/>
        </w:rPr>
        <w:sectPr w:rsidR="00903567">
          <w:type w:val="continuous"/>
          <w:pgSz w:w="11910" w:h="16840"/>
          <w:pgMar w:top="48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872"/>
        <w:gridCol w:w="5154"/>
      </w:tblGrid>
      <w:tr w:rsidR="00903567">
        <w:trPr>
          <w:trHeight w:val="1531"/>
        </w:trPr>
        <w:tc>
          <w:tcPr>
            <w:tcW w:w="656" w:type="dxa"/>
          </w:tcPr>
          <w:p w:rsidR="00903567" w:rsidRDefault="00903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spacing w:before="68"/>
              <w:ind w:right="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03567" w:rsidRDefault="00362BBE">
            <w:pPr>
              <w:pStyle w:val="TableParagraph"/>
              <w:spacing w:before="0"/>
              <w:ind w:right="723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2" w:type="dxa"/>
          </w:tcPr>
          <w:p w:rsidR="00903567" w:rsidRDefault="00903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54" w:type="dxa"/>
          </w:tcPr>
          <w:p w:rsidR="00903567" w:rsidRDefault="00903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03567">
        <w:trPr>
          <w:trHeight w:val="2910"/>
        </w:trPr>
        <w:tc>
          <w:tcPr>
            <w:tcW w:w="656" w:type="dxa"/>
          </w:tcPr>
          <w:p w:rsidR="00903567" w:rsidRDefault="00362BB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Анализ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материально-технической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НОО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 xml:space="preserve"> 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 нормам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Ноябрь 2021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ind w:left="71" w:right="132"/>
              <w:rPr>
                <w:sz w:val="24"/>
              </w:rPr>
            </w:pPr>
            <w:r>
              <w:rPr>
                <w:sz w:val="24"/>
              </w:rPr>
              <w:t>Аналитическая записка об оценке 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 базы реализации ООП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03567" w:rsidRDefault="00362BBE">
            <w:pPr>
              <w:pStyle w:val="TableParagraph"/>
              <w:spacing w:before="0"/>
              <w:ind w:left="71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 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03567">
        <w:trPr>
          <w:trHeight w:val="2356"/>
        </w:trPr>
        <w:tc>
          <w:tcPr>
            <w:tcW w:w="656" w:type="dxa"/>
          </w:tcPr>
          <w:p w:rsidR="00903567" w:rsidRDefault="00362BB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</w:p>
          <w:p w:rsidR="00903567" w:rsidRDefault="00362BBE">
            <w:pPr>
              <w:pStyle w:val="TableParagraph"/>
              <w:spacing w:before="0"/>
              <w:ind w:right="155"/>
              <w:rPr>
                <w:sz w:val="24"/>
              </w:rPr>
            </w:pPr>
            <w:r>
              <w:rPr>
                <w:sz w:val="24"/>
              </w:rPr>
              <w:t>библиотеки УМК по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  <w:p w:rsidR="00903567" w:rsidRDefault="00362BBE">
            <w:pPr>
              <w:pStyle w:val="TableParagraph"/>
              <w:spacing w:before="0"/>
              <w:ind w:right="4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Федеральным </w:t>
            </w:r>
            <w:r>
              <w:rPr>
                <w:sz w:val="24"/>
              </w:rPr>
              <w:t>перечнем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ind w:right="63"/>
              <w:rPr>
                <w:sz w:val="24"/>
              </w:rPr>
            </w:pPr>
            <w:r>
              <w:rPr>
                <w:sz w:val="24"/>
              </w:rPr>
              <w:t>Ежегодно 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2022–2027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ind w:left="71" w:right="169"/>
              <w:rPr>
                <w:sz w:val="24"/>
              </w:rPr>
            </w:pPr>
            <w:r>
              <w:rPr>
                <w:sz w:val="24"/>
              </w:rPr>
              <w:t>Наличие утвержденного и обоснованного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ООО.</w:t>
            </w:r>
          </w:p>
          <w:p w:rsidR="00903567" w:rsidRDefault="00362BBE">
            <w:pPr>
              <w:pStyle w:val="TableParagraph"/>
              <w:spacing w:before="0"/>
              <w:ind w:left="71" w:right="718"/>
              <w:rPr>
                <w:sz w:val="24"/>
              </w:rPr>
            </w:pPr>
            <w:r>
              <w:rPr>
                <w:sz w:val="24"/>
              </w:rPr>
              <w:t>Формирование ежегодной заявки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учебниками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</w:tr>
      <w:tr w:rsidR="00903567">
        <w:trPr>
          <w:trHeight w:val="4015"/>
        </w:trPr>
        <w:tc>
          <w:tcPr>
            <w:tcW w:w="656" w:type="dxa"/>
          </w:tcPr>
          <w:p w:rsidR="00903567" w:rsidRDefault="00362BB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spacing w:before="68"/>
              <w:ind w:right="33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903567" w:rsidRDefault="00362BBE">
            <w:pPr>
              <w:pStyle w:val="TableParagraph"/>
              <w:spacing w:before="0"/>
              <w:ind w:right="61"/>
              <w:rPr>
                <w:sz w:val="24"/>
              </w:rPr>
            </w:pPr>
            <w:r>
              <w:rPr>
                <w:sz w:val="24"/>
              </w:rPr>
              <w:t>потребностей (запросов)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  <w:p w:rsidR="00903567" w:rsidRDefault="00362BBE">
            <w:pPr>
              <w:pStyle w:val="TableParagraph"/>
              <w:spacing w:before="1"/>
              <w:ind w:right="428"/>
              <w:rPr>
                <w:sz w:val="24"/>
              </w:rPr>
            </w:pPr>
            <w:r>
              <w:rPr>
                <w:sz w:val="24"/>
              </w:rPr>
              <w:t>учебных планов НОО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</w:p>
          <w:p w:rsidR="00903567" w:rsidRDefault="00362BBE">
            <w:pPr>
              <w:pStyle w:val="TableParagraph"/>
              <w:spacing w:before="0"/>
              <w:ind w:right="65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и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03567" w:rsidRDefault="00362BBE">
            <w:pPr>
              <w:pStyle w:val="TableParagraph"/>
              <w:spacing w:before="0"/>
              <w:ind w:right="75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spacing w:before="68"/>
              <w:ind w:left="71" w:right="282"/>
              <w:rPr>
                <w:sz w:val="24"/>
              </w:rPr>
            </w:pPr>
            <w:r>
              <w:rPr>
                <w:sz w:val="24"/>
              </w:rPr>
              <w:t>Аналитическая справка замдиректора по УВР.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03567">
        <w:trPr>
          <w:trHeight w:val="4567"/>
        </w:trPr>
        <w:tc>
          <w:tcPr>
            <w:tcW w:w="656" w:type="dxa"/>
          </w:tcPr>
          <w:p w:rsidR="00903567" w:rsidRDefault="00362BB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ind w:right="68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учреждений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903567" w:rsidRDefault="00362BBE">
            <w:pPr>
              <w:pStyle w:val="TableParagraph"/>
              <w:spacing w:before="1"/>
              <w:ind w:right="301"/>
              <w:rPr>
                <w:sz w:val="24"/>
              </w:rPr>
            </w:pPr>
            <w:r>
              <w:rPr>
                <w:sz w:val="24"/>
              </w:rPr>
              <w:t>учреждений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 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 и 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3567" w:rsidRDefault="00362BBE">
            <w:pPr>
              <w:pStyle w:val="TableParagraph"/>
              <w:spacing w:before="0"/>
              <w:ind w:right="92"/>
              <w:rPr>
                <w:sz w:val="24"/>
              </w:rPr>
            </w:pPr>
            <w:r>
              <w:rPr>
                <w:sz w:val="24"/>
              </w:rPr>
              <w:t>ООО в рамках перехода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ind w:left="71" w:right="1282"/>
              <w:rPr>
                <w:sz w:val="24"/>
              </w:rPr>
            </w:pPr>
            <w:r>
              <w:rPr>
                <w:sz w:val="24"/>
              </w:rPr>
              <w:t>Модели сетевого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</w:tr>
    </w:tbl>
    <w:p w:rsidR="00903567" w:rsidRDefault="00903567">
      <w:pPr>
        <w:rPr>
          <w:sz w:val="24"/>
        </w:rPr>
        <w:sectPr w:rsidR="00903567">
          <w:pgSz w:w="11910" w:h="16840"/>
          <w:pgMar w:top="54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872"/>
        <w:gridCol w:w="5154"/>
      </w:tblGrid>
      <w:tr w:rsidR="00903567">
        <w:trPr>
          <w:trHeight w:val="2359"/>
        </w:trPr>
        <w:tc>
          <w:tcPr>
            <w:tcW w:w="656" w:type="dxa"/>
          </w:tcPr>
          <w:p w:rsidR="00903567" w:rsidRDefault="00362BB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spacing w:before="68"/>
              <w:ind w:right="110"/>
              <w:rPr>
                <w:sz w:val="24"/>
              </w:rPr>
            </w:pPr>
            <w:r>
              <w:rPr>
                <w:sz w:val="24"/>
              </w:rPr>
              <w:t>Обеспечение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по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03567" w:rsidRDefault="00362BBE">
            <w:pPr>
              <w:pStyle w:val="TableParagraph"/>
              <w:spacing w:before="1"/>
              <w:ind w:right="172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spacing w:before="68"/>
              <w:ind w:right="121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2021–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годов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</w:p>
        </w:tc>
      </w:tr>
      <w:tr w:rsidR="00903567">
        <w:trPr>
          <w:trHeight w:val="2082"/>
        </w:trPr>
        <w:tc>
          <w:tcPr>
            <w:tcW w:w="656" w:type="dxa"/>
          </w:tcPr>
          <w:p w:rsidR="00903567" w:rsidRDefault="00362BB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60" w:type="dxa"/>
          </w:tcPr>
          <w:p w:rsidR="00903567" w:rsidRDefault="00362BBE" w:rsidP="00F777EC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 xml:space="preserve">Привлечение </w:t>
            </w:r>
            <w:r w:rsidR="00F777EC">
              <w:rPr>
                <w:sz w:val="24"/>
              </w:rPr>
              <w:t>отдела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</w:p>
        </w:tc>
      </w:tr>
      <w:tr w:rsidR="00903567">
        <w:trPr>
          <w:trHeight w:val="700"/>
        </w:trPr>
        <w:tc>
          <w:tcPr>
            <w:tcW w:w="10642" w:type="dxa"/>
            <w:gridSpan w:val="4"/>
          </w:tcPr>
          <w:p w:rsidR="00903567" w:rsidRDefault="00362BBE">
            <w:pPr>
              <w:pStyle w:val="TableParagraph"/>
              <w:spacing w:before="71"/>
              <w:ind w:left="74" w:right="208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ФГОС ООО</w:t>
            </w:r>
          </w:p>
        </w:tc>
      </w:tr>
      <w:tr w:rsidR="00903567">
        <w:trPr>
          <w:trHeight w:val="2634"/>
        </w:trPr>
        <w:tc>
          <w:tcPr>
            <w:tcW w:w="656" w:type="dxa"/>
          </w:tcPr>
          <w:p w:rsidR="00903567" w:rsidRDefault="00362BB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spacing w:before="68"/>
              <w:ind w:right="605"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</w:p>
          <w:p w:rsidR="00903567" w:rsidRDefault="00362BBE">
            <w:pPr>
              <w:pStyle w:val="TableParagraph"/>
              <w:spacing w:before="0"/>
              <w:ind w:right="189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 переход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новые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spacing w:before="68"/>
              <w:ind w:right="1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spacing w:before="68"/>
              <w:ind w:left="71" w:right="123"/>
              <w:rPr>
                <w:sz w:val="24"/>
              </w:rPr>
            </w:pPr>
            <w:r>
              <w:rPr>
                <w:sz w:val="24"/>
              </w:rPr>
              <w:t>Банк данных нормативно-правовых 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федерального, регионального, 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уровней, обеспечивающих реализацию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</w:tr>
      <w:tr w:rsidR="00903567">
        <w:trPr>
          <w:trHeight w:val="1530"/>
        </w:trPr>
        <w:tc>
          <w:tcPr>
            <w:tcW w:w="656" w:type="dxa"/>
          </w:tcPr>
          <w:p w:rsidR="00903567" w:rsidRDefault="00362BBE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Изучение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ind w:left="71" w:right="1189"/>
              <w:rPr>
                <w:sz w:val="24"/>
              </w:rPr>
            </w:pPr>
            <w:r>
              <w:rPr>
                <w:sz w:val="24"/>
              </w:rPr>
              <w:t>Листы ознакомления с 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</w:p>
          <w:p w:rsidR="00903567" w:rsidRDefault="00362BBE">
            <w:pPr>
              <w:pStyle w:val="TableParagraph"/>
              <w:spacing w:before="0"/>
              <w:ind w:left="71"/>
              <w:rPr>
                <w:sz w:val="24"/>
              </w:rPr>
            </w:pPr>
            <w:r>
              <w:rPr>
                <w:sz w:val="24"/>
              </w:rPr>
              <w:t>регламентирующими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03567">
        <w:trPr>
          <w:trHeight w:val="1252"/>
        </w:trPr>
        <w:tc>
          <w:tcPr>
            <w:tcW w:w="656" w:type="dxa"/>
          </w:tcPr>
          <w:p w:rsidR="00903567" w:rsidRDefault="00362BB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Внесение изменений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72" w:type="dxa"/>
          </w:tcPr>
          <w:p w:rsidR="00903567" w:rsidRDefault="00F777EC" w:rsidP="00F777EC"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  <w:r w:rsidR="00362BBE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  <w:r w:rsidR="00362BBE">
              <w:rPr>
                <w:spacing w:val="-13"/>
                <w:sz w:val="24"/>
              </w:rPr>
              <w:t xml:space="preserve"> </w:t>
            </w:r>
            <w:r w:rsidR="00362BBE">
              <w:rPr>
                <w:sz w:val="24"/>
              </w:rPr>
              <w:t>года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ind w:left="71" w:right="609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риказ о внесении изменений в программу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903567">
        <w:trPr>
          <w:trHeight w:val="1530"/>
        </w:trPr>
        <w:tc>
          <w:tcPr>
            <w:tcW w:w="656" w:type="dxa"/>
          </w:tcPr>
          <w:p w:rsidR="00903567" w:rsidRDefault="00362BBE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spacing w:before="68"/>
              <w:ind w:right="530"/>
              <w:rPr>
                <w:sz w:val="24"/>
              </w:rPr>
            </w:pPr>
            <w:r>
              <w:rPr>
                <w:sz w:val="24"/>
              </w:rPr>
              <w:t>Внесение изменений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дополнений в Устав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903567">
        <w:trPr>
          <w:trHeight w:val="1531"/>
        </w:trPr>
        <w:tc>
          <w:tcPr>
            <w:tcW w:w="656" w:type="dxa"/>
          </w:tcPr>
          <w:p w:rsidR="00903567" w:rsidRDefault="00362BBE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spacing w:before="68"/>
              <w:ind w:right="454"/>
              <w:rPr>
                <w:sz w:val="24"/>
              </w:rPr>
            </w:pPr>
            <w:r>
              <w:rPr>
                <w:sz w:val="24"/>
              </w:rPr>
              <w:t>Разработка приказов,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spacing w:before="68"/>
              <w:ind w:left="133" w:right="82" w:hanging="60"/>
              <w:rPr>
                <w:sz w:val="24"/>
              </w:rPr>
            </w:pPr>
            <w:r>
              <w:rPr>
                <w:sz w:val="24"/>
              </w:rPr>
              <w:t>Сентябрь 2021 –</w:t>
            </w:r>
            <w:r>
              <w:rPr>
                <w:spacing w:val="-57"/>
                <w:sz w:val="24"/>
              </w:rPr>
              <w:t xml:space="preserve"> </w:t>
            </w:r>
            <w:r w:rsidR="00F777EC">
              <w:rPr>
                <w:sz w:val="24"/>
              </w:rPr>
              <w:t>апрель</w:t>
            </w:r>
          </w:p>
          <w:p w:rsidR="00903567" w:rsidRDefault="00362BB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spacing w:before="68"/>
              <w:ind w:left="71" w:right="277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03567">
        <w:trPr>
          <w:trHeight w:val="1806"/>
        </w:trPr>
        <w:tc>
          <w:tcPr>
            <w:tcW w:w="656" w:type="dxa"/>
          </w:tcPr>
          <w:p w:rsidR="00903567" w:rsidRDefault="00362BB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ind w:right="61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требованиями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  <w:p w:rsidR="00903567" w:rsidRDefault="00362BBE">
            <w:pPr>
              <w:pStyle w:val="TableParagraph"/>
              <w:spacing w:before="0"/>
              <w:ind w:right="193"/>
              <w:rPr>
                <w:sz w:val="24"/>
              </w:rPr>
            </w:pPr>
            <w:r>
              <w:rPr>
                <w:sz w:val="24"/>
              </w:rPr>
              <w:t>должностных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ind w:left="71" w:right="3548" w:firstLine="74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</w:tr>
    </w:tbl>
    <w:p w:rsidR="00903567" w:rsidRDefault="00903567">
      <w:pPr>
        <w:rPr>
          <w:sz w:val="24"/>
        </w:rPr>
        <w:sectPr w:rsidR="00903567">
          <w:pgSz w:w="11910" w:h="16840"/>
          <w:pgMar w:top="54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872"/>
        <w:gridCol w:w="5154"/>
      </w:tblGrid>
      <w:tr w:rsidR="00903567">
        <w:trPr>
          <w:trHeight w:val="426"/>
        </w:trPr>
        <w:tc>
          <w:tcPr>
            <w:tcW w:w="656" w:type="dxa"/>
          </w:tcPr>
          <w:p w:rsidR="00903567" w:rsidRDefault="00903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872" w:type="dxa"/>
          </w:tcPr>
          <w:p w:rsidR="00903567" w:rsidRDefault="00903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54" w:type="dxa"/>
          </w:tcPr>
          <w:p w:rsidR="00903567" w:rsidRDefault="00903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03567">
        <w:trPr>
          <w:trHeight w:val="4566"/>
        </w:trPr>
        <w:tc>
          <w:tcPr>
            <w:tcW w:w="656" w:type="dxa"/>
          </w:tcPr>
          <w:p w:rsidR="00903567" w:rsidRDefault="00362BB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Разработка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НОО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903567" w:rsidRDefault="00362BBE">
            <w:pPr>
              <w:pStyle w:val="TableParagraph"/>
              <w:spacing w:before="0"/>
              <w:ind w:right="552"/>
              <w:rPr>
                <w:sz w:val="24"/>
              </w:rPr>
            </w:pPr>
            <w:r>
              <w:rPr>
                <w:sz w:val="24"/>
              </w:rPr>
              <w:t>формирования УУД,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03567" w:rsidRDefault="00362BBE">
            <w:pPr>
              <w:pStyle w:val="TableParagraph"/>
              <w:spacing w:before="0"/>
              <w:ind w:right="723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01.05.2022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ind w:left="71" w:right="811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F777EC">
              <w:rPr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903567" w:rsidRDefault="00362BBE">
            <w:pPr>
              <w:pStyle w:val="TableParagraph"/>
              <w:spacing w:before="0"/>
              <w:ind w:left="71" w:right="346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рабочая программа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 план воспитательной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 УУД</w:t>
            </w:r>
          </w:p>
        </w:tc>
      </w:tr>
      <w:tr w:rsidR="00903567">
        <w:trPr>
          <w:trHeight w:val="4841"/>
        </w:trPr>
        <w:tc>
          <w:tcPr>
            <w:tcW w:w="656" w:type="dxa"/>
          </w:tcPr>
          <w:p w:rsidR="00903567" w:rsidRDefault="00362BB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Разработка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ООО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903567" w:rsidRDefault="00362BBE">
            <w:pPr>
              <w:pStyle w:val="TableParagraph"/>
              <w:spacing w:before="1"/>
              <w:ind w:right="736"/>
              <w:rPr>
                <w:sz w:val="24"/>
              </w:rPr>
            </w:pPr>
            <w:r>
              <w:rPr>
                <w:sz w:val="24"/>
              </w:rPr>
              <w:t>работы,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</w:p>
          <w:p w:rsidR="00903567" w:rsidRDefault="00362BBE">
            <w:pPr>
              <w:pStyle w:val="TableParagraph"/>
              <w:spacing w:before="0"/>
              <w:ind w:right="66"/>
              <w:rPr>
                <w:sz w:val="24"/>
              </w:rPr>
            </w:pPr>
            <w:r>
              <w:rPr>
                <w:sz w:val="24"/>
              </w:rPr>
              <w:t>программы 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01.05.2022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ind w:left="71" w:right="810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программыООО</w:t>
            </w:r>
            <w:proofErr w:type="spellEnd"/>
            <w:r>
              <w:rPr>
                <w:sz w:val="24"/>
              </w:rPr>
              <w:t>.</w:t>
            </w:r>
          </w:p>
          <w:p w:rsidR="00903567" w:rsidRDefault="00362BBE">
            <w:pPr>
              <w:pStyle w:val="TableParagraph"/>
              <w:spacing w:before="0"/>
              <w:ind w:left="71" w:right="34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рабочая программа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 план воспитательной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 УУД,</w:t>
            </w:r>
          </w:p>
          <w:p w:rsidR="00903567" w:rsidRDefault="00362BBE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03567">
        <w:trPr>
          <w:trHeight w:val="3187"/>
        </w:trPr>
        <w:tc>
          <w:tcPr>
            <w:tcW w:w="656" w:type="dxa"/>
          </w:tcPr>
          <w:p w:rsidR="00903567" w:rsidRDefault="00362BB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spacing w:before="68"/>
              <w:ind w:right="57"/>
              <w:rPr>
                <w:sz w:val="24"/>
              </w:rPr>
            </w:pPr>
            <w:r>
              <w:rPr>
                <w:sz w:val="24"/>
              </w:rPr>
              <w:t>Утверждение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 и ООО,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903567" w:rsidRDefault="00362BBE">
            <w:pPr>
              <w:pStyle w:val="TableParagraph"/>
              <w:spacing w:before="0"/>
              <w:ind w:right="51"/>
              <w:rPr>
                <w:sz w:val="24"/>
              </w:rPr>
            </w:pPr>
            <w:r>
              <w:rPr>
                <w:sz w:val="24"/>
              </w:rPr>
              <w:t>формирования УУД,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ООО, на заседании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spacing w:before="68"/>
              <w:ind w:left="71" w:right="464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 об утверждении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</w:p>
          <w:p w:rsidR="00903567" w:rsidRDefault="00362BBE">
            <w:pPr>
              <w:pStyle w:val="TableParagraph"/>
              <w:spacing w:before="0"/>
              <w:ind w:left="71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  <w:p w:rsidR="00903567" w:rsidRDefault="00362BBE">
            <w:pPr>
              <w:pStyle w:val="TableParagraph"/>
              <w:spacing w:before="0"/>
              <w:ind w:left="71" w:right="394"/>
              <w:rPr>
                <w:sz w:val="24"/>
              </w:rPr>
            </w:pPr>
            <w:r>
              <w:rPr>
                <w:sz w:val="24"/>
              </w:rPr>
              <w:t>календарных планов воспитательной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формирования УУД,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03567">
        <w:trPr>
          <w:trHeight w:val="1806"/>
        </w:trPr>
        <w:tc>
          <w:tcPr>
            <w:tcW w:w="656" w:type="dxa"/>
          </w:tcPr>
          <w:p w:rsidR="00903567" w:rsidRDefault="00362BB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Разработка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</w:t>
            </w:r>
            <w:r>
              <w:rPr>
                <w:sz w:val="24"/>
              </w:rPr>
              <w:t>в,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1-х и 5-х классов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2022/23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ind w:left="71" w:right="2927"/>
              <w:rPr>
                <w:sz w:val="24"/>
              </w:rPr>
            </w:pPr>
            <w:r>
              <w:rPr>
                <w:sz w:val="24"/>
              </w:rPr>
              <w:t>Учебный план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903567" w:rsidRDefault="00362BBE">
            <w:pPr>
              <w:pStyle w:val="TableParagraph"/>
              <w:spacing w:before="0"/>
              <w:ind w:left="71" w:right="1186"/>
              <w:rPr>
                <w:sz w:val="24"/>
              </w:rPr>
            </w:pPr>
            <w:r>
              <w:rPr>
                <w:sz w:val="24"/>
              </w:rPr>
              <w:t>План внеурочной деятельности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03567">
        <w:trPr>
          <w:trHeight w:val="700"/>
        </w:trPr>
        <w:tc>
          <w:tcPr>
            <w:tcW w:w="656" w:type="dxa"/>
          </w:tcPr>
          <w:p w:rsidR="00903567" w:rsidRDefault="00362BBE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ind w:right="79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ind w:left="71" w:right="2927"/>
              <w:rPr>
                <w:sz w:val="24"/>
              </w:rPr>
            </w:pPr>
            <w:r>
              <w:rPr>
                <w:sz w:val="24"/>
              </w:rPr>
              <w:t>Учебный план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</w:tbl>
    <w:p w:rsidR="00903567" w:rsidRDefault="00903567">
      <w:pPr>
        <w:rPr>
          <w:sz w:val="24"/>
        </w:rPr>
        <w:sectPr w:rsidR="00903567">
          <w:pgSz w:w="11910" w:h="16840"/>
          <w:pgMar w:top="54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872"/>
        <w:gridCol w:w="5154"/>
      </w:tblGrid>
      <w:tr w:rsidR="00903567">
        <w:trPr>
          <w:trHeight w:val="1531"/>
        </w:trPr>
        <w:tc>
          <w:tcPr>
            <w:tcW w:w="656" w:type="dxa"/>
          </w:tcPr>
          <w:p w:rsidR="00903567" w:rsidRDefault="00903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spacing w:before="68"/>
              <w:ind w:right="222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1–2-х и 5–6-х 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новым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 на 2023/24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72" w:type="dxa"/>
          </w:tcPr>
          <w:p w:rsidR="00903567" w:rsidRDefault="00903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spacing w:before="68"/>
              <w:ind w:left="71" w:right="1186"/>
              <w:rPr>
                <w:sz w:val="24"/>
              </w:rPr>
            </w:pPr>
            <w:r>
              <w:rPr>
                <w:sz w:val="24"/>
              </w:rPr>
              <w:t>План внеурочной деятельности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03567">
        <w:trPr>
          <w:trHeight w:val="2082"/>
        </w:trPr>
        <w:tc>
          <w:tcPr>
            <w:tcW w:w="656" w:type="dxa"/>
          </w:tcPr>
          <w:p w:rsidR="00903567" w:rsidRDefault="00362BB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Разработка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1–3-х и 5–7-х 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новым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 на 2024/25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ind w:left="71" w:right="2927"/>
              <w:rPr>
                <w:sz w:val="24"/>
              </w:rPr>
            </w:pPr>
            <w:r>
              <w:rPr>
                <w:sz w:val="24"/>
              </w:rPr>
              <w:t>Учебный план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903567" w:rsidRDefault="00362BBE">
            <w:pPr>
              <w:pStyle w:val="TableParagraph"/>
              <w:spacing w:before="0"/>
              <w:ind w:left="71" w:right="1186"/>
              <w:rPr>
                <w:sz w:val="24"/>
              </w:rPr>
            </w:pPr>
            <w:r>
              <w:rPr>
                <w:sz w:val="24"/>
              </w:rPr>
              <w:t>План внеурочной деятельности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03567">
        <w:trPr>
          <w:trHeight w:val="2080"/>
        </w:trPr>
        <w:tc>
          <w:tcPr>
            <w:tcW w:w="656" w:type="dxa"/>
          </w:tcPr>
          <w:p w:rsidR="00903567" w:rsidRDefault="00362BB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Разработка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1–4-х и 5–8-х 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новым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 на 2025/26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ind w:left="71" w:right="2927"/>
              <w:rPr>
                <w:sz w:val="24"/>
              </w:rPr>
            </w:pPr>
            <w:r>
              <w:rPr>
                <w:sz w:val="24"/>
              </w:rPr>
              <w:t>Учебный план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903567" w:rsidRDefault="00362BBE">
            <w:pPr>
              <w:pStyle w:val="TableParagraph"/>
              <w:spacing w:before="0"/>
              <w:ind w:left="71" w:right="1186"/>
              <w:rPr>
                <w:sz w:val="24"/>
              </w:rPr>
            </w:pPr>
            <w:r>
              <w:rPr>
                <w:sz w:val="24"/>
              </w:rPr>
              <w:t>План внеурочной деятельности НОО.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03567">
        <w:trPr>
          <w:trHeight w:val="1806"/>
        </w:trPr>
        <w:tc>
          <w:tcPr>
            <w:tcW w:w="656" w:type="dxa"/>
          </w:tcPr>
          <w:p w:rsidR="00903567" w:rsidRDefault="00362BB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spacing w:before="68"/>
              <w:ind w:right="235"/>
              <w:rPr>
                <w:sz w:val="24"/>
              </w:rPr>
            </w:pPr>
            <w:r>
              <w:rPr>
                <w:sz w:val="24"/>
              </w:rPr>
              <w:t>Разработка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 плана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для 5–9-х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 на 2026/27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903567" w:rsidRDefault="00362BBE">
            <w:pPr>
              <w:pStyle w:val="TableParagraph"/>
              <w:spacing w:before="0"/>
              <w:ind w:left="7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03567">
        <w:trPr>
          <w:trHeight w:val="3738"/>
        </w:trPr>
        <w:tc>
          <w:tcPr>
            <w:tcW w:w="656" w:type="dxa"/>
          </w:tcPr>
          <w:p w:rsidR="00903567" w:rsidRDefault="00362BB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spacing w:before="70" w:line="237" w:lineRule="auto"/>
              <w:ind w:right="149"/>
              <w:rPr>
                <w:sz w:val="24"/>
              </w:rPr>
            </w:pPr>
            <w:r>
              <w:rPr>
                <w:sz w:val="24"/>
              </w:rPr>
              <w:t>Разработка и 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903567" w:rsidRDefault="00362BBE">
            <w:pPr>
              <w:pStyle w:val="TableParagraph"/>
              <w:spacing w:before="1"/>
              <w:ind w:right="138"/>
              <w:rPr>
                <w:sz w:val="24"/>
              </w:rPr>
            </w:pPr>
            <w:r>
              <w:rPr>
                <w:sz w:val="24"/>
              </w:rPr>
              <w:t>педагогов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  <w:p w:rsidR="00903567" w:rsidRDefault="00362BBE">
            <w:pPr>
              <w:pStyle w:val="TableParagraph"/>
              <w:spacing w:before="1"/>
              <w:ind w:right="302"/>
              <w:rPr>
                <w:sz w:val="24"/>
              </w:rPr>
            </w:pPr>
            <w:r>
              <w:rPr>
                <w:sz w:val="24"/>
              </w:rPr>
              <w:t>учебного плана для 1-х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5-х классов на 2022/23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03567" w:rsidRDefault="00362BBE">
            <w:pPr>
              <w:pStyle w:val="TableParagraph"/>
              <w:spacing w:before="0"/>
              <w:ind w:right="723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:rsidR="00903567" w:rsidRDefault="00362BB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spacing w:before="68"/>
              <w:ind w:left="71" w:right="235"/>
              <w:rPr>
                <w:sz w:val="24"/>
              </w:rPr>
            </w:pPr>
            <w:r>
              <w:rPr>
                <w:sz w:val="24"/>
              </w:rPr>
              <w:t>Рабочие программы педагогов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 курсам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5-х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903567">
        <w:trPr>
          <w:trHeight w:val="3736"/>
        </w:trPr>
        <w:tc>
          <w:tcPr>
            <w:tcW w:w="656" w:type="dxa"/>
          </w:tcPr>
          <w:p w:rsidR="00903567" w:rsidRDefault="00362BB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Разработка и 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903567" w:rsidRDefault="00362BBE">
            <w:pPr>
              <w:pStyle w:val="TableParagraph"/>
              <w:spacing w:before="0"/>
              <w:ind w:right="138"/>
              <w:rPr>
                <w:sz w:val="24"/>
              </w:rPr>
            </w:pPr>
            <w:r>
              <w:rPr>
                <w:sz w:val="24"/>
              </w:rPr>
              <w:t>педагогов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курсам (в </w:t>
            </w:r>
            <w:r>
              <w:rPr>
                <w:sz w:val="24"/>
              </w:rPr>
              <w:t>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  <w:p w:rsidR="00903567" w:rsidRDefault="00362BBE">
            <w:pPr>
              <w:pStyle w:val="TableParagraph"/>
              <w:spacing w:before="1"/>
              <w:ind w:right="302"/>
              <w:rPr>
                <w:sz w:val="24"/>
              </w:rPr>
            </w:pPr>
            <w:r>
              <w:rPr>
                <w:sz w:val="24"/>
              </w:rPr>
              <w:t>учебного плана для 2-х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6-х классов на 2023/24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03567" w:rsidRDefault="00362BBE">
            <w:pPr>
              <w:pStyle w:val="TableParagraph"/>
              <w:spacing w:before="0"/>
              <w:ind w:right="723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ind w:left="71" w:right="235"/>
              <w:rPr>
                <w:sz w:val="24"/>
              </w:rPr>
            </w:pPr>
            <w:r>
              <w:rPr>
                <w:sz w:val="24"/>
              </w:rPr>
              <w:t>Рабочие программы педагогов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 курсам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6-х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903567">
        <w:trPr>
          <w:trHeight w:val="426"/>
        </w:trPr>
        <w:tc>
          <w:tcPr>
            <w:tcW w:w="656" w:type="dxa"/>
          </w:tcPr>
          <w:p w:rsidR="00903567" w:rsidRDefault="00362BBE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</w:p>
        </w:tc>
      </w:tr>
    </w:tbl>
    <w:p w:rsidR="00903567" w:rsidRDefault="00903567">
      <w:pPr>
        <w:rPr>
          <w:sz w:val="24"/>
        </w:rPr>
        <w:sectPr w:rsidR="00903567">
          <w:pgSz w:w="11910" w:h="16840"/>
          <w:pgMar w:top="54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872"/>
        <w:gridCol w:w="5154"/>
      </w:tblGrid>
      <w:tr w:rsidR="00903567">
        <w:trPr>
          <w:trHeight w:val="3462"/>
        </w:trPr>
        <w:tc>
          <w:tcPr>
            <w:tcW w:w="656" w:type="dxa"/>
          </w:tcPr>
          <w:p w:rsidR="00903567" w:rsidRDefault="00903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spacing w:before="68"/>
              <w:ind w:right="567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3567" w:rsidRDefault="00362BBE">
            <w:pPr>
              <w:pStyle w:val="TableParagraph"/>
              <w:spacing w:before="1"/>
              <w:ind w:right="138"/>
              <w:rPr>
                <w:sz w:val="24"/>
              </w:rPr>
            </w:pPr>
            <w:r>
              <w:rPr>
                <w:sz w:val="24"/>
              </w:rPr>
              <w:t>внеурочной деятельности)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  <w:p w:rsidR="00903567" w:rsidRDefault="00362BBE">
            <w:pPr>
              <w:pStyle w:val="TableParagraph"/>
              <w:spacing w:before="0"/>
              <w:ind w:right="302"/>
              <w:rPr>
                <w:sz w:val="24"/>
              </w:rPr>
            </w:pPr>
            <w:r>
              <w:rPr>
                <w:sz w:val="24"/>
              </w:rPr>
              <w:t>учебного плана для 3-х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7-х классов на 2024/25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03567" w:rsidRDefault="00362BBE">
            <w:pPr>
              <w:pStyle w:val="TableParagraph"/>
              <w:spacing w:before="0"/>
              <w:ind w:right="723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spacing w:before="68"/>
              <w:ind w:left="71" w:right="233"/>
              <w:rPr>
                <w:sz w:val="24"/>
              </w:rPr>
            </w:pPr>
            <w:r>
              <w:rPr>
                <w:sz w:val="24"/>
              </w:rPr>
              <w:t>предметам, учебным курсам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3-х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7-х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903567">
        <w:trPr>
          <w:trHeight w:val="3739"/>
        </w:trPr>
        <w:tc>
          <w:tcPr>
            <w:tcW w:w="656" w:type="dxa"/>
          </w:tcPr>
          <w:p w:rsidR="00903567" w:rsidRDefault="00362BB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Разработка и 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903567" w:rsidRDefault="00362BBE">
            <w:pPr>
              <w:pStyle w:val="TableParagraph"/>
              <w:spacing w:before="0"/>
              <w:ind w:right="138"/>
              <w:rPr>
                <w:sz w:val="24"/>
              </w:rPr>
            </w:pPr>
            <w:r>
              <w:rPr>
                <w:sz w:val="24"/>
              </w:rPr>
              <w:t>педагогов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  <w:p w:rsidR="00903567" w:rsidRDefault="00362BBE">
            <w:pPr>
              <w:pStyle w:val="TableParagraph"/>
              <w:spacing w:before="1"/>
              <w:ind w:right="302"/>
              <w:rPr>
                <w:sz w:val="24"/>
              </w:rPr>
            </w:pPr>
            <w:r>
              <w:rPr>
                <w:sz w:val="24"/>
              </w:rPr>
              <w:t>учебного плана для 4-х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8-х классов на 2025/26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03567" w:rsidRDefault="00362BBE">
            <w:pPr>
              <w:pStyle w:val="TableParagraph"/>
              <w:spacing w:before="0"/>
              <w:ind w:right="723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ind w:left="71" w:right="235"/>
              <w:rPr>
                <w:sz w:val="24"/>
              </w:rPr>
            </w:pPr>
            <w:r>
              <w:rPr>
                <w:sz w:val="24"/>
              </w:rPr>
              <w:t>Рабочие программы педагогов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 курсам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4-х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8-х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903567">
        <w:trPr>
          <w:trHeight w:val="3736"/>
        </w:trPr>
        <w:tc>
          <w:tcPr>
            <w:tcW w:w="656" w:type="dxa"/>
          </w:tcPr>
          <w:p w:rsidR="00903567" w:rsidRDefault="00362BBE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Разработка и 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903567" w:rsidRDefault="00362BBE">
            <w:pPr>
              <w:pStyle w:val="TableParagraph"/>
              <w:spacing w:before="0"/>
              <w:ind w:right="138"/>
              <w:rPr>
                <w:sz w:val="24"/>
              </w:rPr>
            </w:pPr>
            <w:r>
              <w:rPr>
                <w:sz w:val="24"/>
              </w:rPr>
              <w:t>педагогов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  <w:p w:rsidR="00903567" w:rsidRDefault="00362BBE">
            <w:pPr>
              <w:pStyle w:val="TableParagraph"/>
              <w:spacing w:before="0"/>
              <w:ind w:right="473"/>
              <w:rPr>
                <w:sz w:val="24"/>
              </w:rPr>
            </w:pPr>
            <w:r>
              <w:rPr>
                <w:sz w:val="24"/>
              </w:rPr>
              <w:t>учебного плана для 9-х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на 2026/27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03567" w:rsidRDefault="00362BBE">
            <w:pPr>
              <w:pStyle w:val="TableParagraph"/>
              <w:spacing w:before="0"/>
              <w:ind w:right="723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ind w:left="71" w:right="235"/>
              <w:rPr>
                <w:sz w:val="24"/>
              </w:rPr>
            </w:pPr>
            <w:r>
              <w:rPr>
                <w:sz w:val="24"/>
              </w:rPr>
              <w:t>Рабочие программы педагогов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 курсам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903567">
        <w:trPr>
          <w:trHeight w:val="978"/>
        </w:trPr>
        <w:tc>
          <w:tcPr>
            <w:tcW w:w="656" w:type="dxa"/>
          </w:tcPr>
          <w:p w:rsidR="00903567" w:rsidRDefault="00362BB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spacing w:before="68"/>
              <w:ind w:right="123"/>
              <w:rPr>
                <w:sz w:val="24"/>
              </w:rPr>
            </w:pPr>
            <w:r>
              <w:rPr>
                <w:sz w:val="24"/>
              </w:rPr>
              <w:t>Утверждение списка УМК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уровней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spacing w:before="68"/>
              <w:ind w:left="71" w:right="348"/>
              <w:rPr>
                <w:sz w:val="24"/>
              </w:rPr>
            </w:pPr>
            <w:r>
              <w:rPr>
                <w:sz w:val="24"/>
              </w:rPr>
              <w:t>Приказ об утверждении списка УМК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 НОО и ООО с приложением данного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</w:tr>
      <w:tr w:rsidR="00903567">
        <w:trPr>
          <w:trHeight w:val="1531"/>
        </w:trPr>
        <w:tc>
          <w:tcPr>
            <w:tcW w:w="656" w:type="dxa"/>
          </w:tcPr>
          <w:p w:rsidR="00903567" w:rsidRDefault="00362BB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договора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ind w:left="71" w:right="10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903567" w:rsidRDefault="00362BBE">
            <w:pPr>
              <w:pStyle w:val="TableParagraph"/>
              <w:spacing w:before="0"/>
              <w:ind w:left="7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родителями</w:t>
            </w:r>
          </w:p>
        </w:tc>
      </w:tr>
      <w:tr w:rsidR="00903567">
        <w:trPr>
          <w:trHeight w:val="2080"/>
        </w:trPr>
        <w:tc>
          <w:tcPr>
            <w:tcW w:w="656" w:type="dxa"/>
          </w:tcPr>
          <w:p w:rsidR="00903567" w:rsidRDefault="00362BBE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03567" w:rsidRDefault="00362BBE">
            <w:pPr>
              <w:pStyle w:val="TableParagraph"/>
              <w:spacing w:before="0"/>
              <w:ind w:right="133"/>
              <w:rPr>
                <w:sz w:val="24"/>
              </w:rPr>
            </w:pPr>
            <w:r>
              <w:rPr>
                <w:sz w:val="24"/>
              </w:rPr>
              <w:t>«Положение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ind w:left="71" w:right="238"/>
              <w:rPr>
                <w:sz w:val="24"/>
              </w:rPr>
            </w:pPr>
            <w:r>
              <w:rPr>
                <w:sz w:val="24"/>
              </w:rPr>
              <w:t>Положение о формах, периодичности, 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 контроля 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903567" w:rsidRDefault="00362BBE">
            <w:pPr>
              <w:pStyle w:val="TableParagraph"/>
              <w:spacing w:before="0"/>
              <w:ind w:left="71" w:right="110"/>
              <w:rPr>
                <w:sz w:val="24"/>
              </w:rPr>
            </w:pPr>
            <w:r>
              <w:rPr>
                <w:sz w:val="24"/>
              </w:rPr>
              <w:t>Протокол педсовета об утверждении 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«Положение о формах, периодичности,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текущего контроля 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903567" w:rsidRDefault="00903567">
      <w:pPr>
        <w:rPr>
          <w:sz w:val="24"/>
        </w:rPr>
        <w:sectPr w:rsidR="00903567">
          <w:pgSz w:w="11910" w:h="16840"/>
          <w:pgMar w:top="54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872"/>
        <w:gridCol w:w="5154"/>
      </w:tblGrid>
      <w:tr w:rsidR="00903567">
        <w:trPr>
          <w:trHeight w:val="3462"/>
        </w:trPr>
        <w:tc>
          <w:tcPr>
            <w:tcW w:w="656" w:type="dxa"/>
          </w:tcPr>
          <w:p w:rsidR="00903567" w:rsidRDefault="00903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spacing w:before="68"/>
              <w:ind w:right="144"/>
              <w:rPr>
                <w:sz w:val="24"/>
              </w:rPr>
            </w:pPr>
            <w:r>
              <w:rPr>
                <w:sz w:val="24"/>
              </w:rPr>
              <w:t>в части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 подхода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 предметных,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1872" w:type="dxa"/>
          </w:tcPr>
          <w:p w:rsidR="00903567" w:rsidRDefault="00903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spacing w:before="68"/>
              <w:ind w:left="71" w:right="17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образо</w:t>
            </w:r>
            <w:r>
              <w:rPr>
                <w:sz w:val="24"/>
              </w:rPr>
              <w:t>вания: предметных,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 личностных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903567" w:rsidRDefault="00362BBE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 утверждении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03567" w:rsidRDefault="00362BBE">
            <w:pPr>
              <w:pStyle w:val="TableParagraph"/>
              <w:spacing w:before="0"/>
              <w:ind w:left="71" w:right="131"/>
              <w:rPr>
                <w:sz w:val="24"/>
              </w:rPr>
            </w:pPr>
            <w:r>
              <w:rPr>
                <w:sz w:val="24"/>
              </w:rPr>
              <w:t>«Положение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 контроля 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 обучающихся»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введения комплексного подхода к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образования: предметных,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 личностных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</w:tr>
      <w:tr w:rsidR="00903567">
        <w:trPr>
          <w:trHeight w:val="702"/>
        </w:trPr>
        <w:tc>
          <w:tcPr>
            <w:tcW w:w="10642" w:type="dxa"/>
            <w:gridSpan w:val="4"/>
          </w:tcPr>
          <w:p w:rsidR="00903567" w:rsidRDefault="00362BBE">
            <w:pPr>
              <w:pStyle w:val="TableParagraph"/>
              <w:spacing w:before="71"/>
              <w:ind w:left="74" w:right="76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ФГОС ООО</w:t>
            </w:r>
          </w:p>
        </w:tc>
      </w:tr>
      <w:tr w:rsidR="00903567">
        <w:trPr>
          <w:trHeight w:val="2080"/>
        </w:trPr>
        <w:tc>
          <w:tcPr>
            <w:tcW w:w="656" w:type="dxa"/>
          </w:tcPr>
          <w:p w:rsidR="00903567" w:rsidRDefault="00362BB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 перехода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 по новым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 w:rsidR="00F777EC">
              <w:rPr>
                <w:sz w:val="24"/>
              </w:rPr>
              <w:t>ноября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903567" w:rsidRDefault="00362BBE">
            <w:pPr>
              <w:pStyle w:val="TableParagraph"/>
              <w:spacing w:before="0"/>
              <w:ind w:left="71" w:right="47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03567">
        <w:trPr>
          <w:trHeight w:val="3187"/>
        </w:trPr>
        <w:tc>
          <w:tcPr>
            <w:tcW w:w="656" w:type="dxa"/>
          </w:tcPr>
          <w:p w:rsidR="00903567" w:rsidRDefault="00362BBE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spacing w:before="68"/>
              <w:ind w:right="133"/>
              <w:rPr>
                <w:sz w:val="24"/>
              </w:rPr>
            </w:pPr>
            <w:r>
              <w:rPr>
                <w:sz w:val="24"/>
              </w:rPr>
              <w:t>Корректировка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семинаров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903567" w:rsidRDefault="00362BBE">
            <w:pPr>
              <w:pStyle w:val="TableParagraph"/>
              <w:spacing w:before="0"/>
              <w:ind w:right="136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 на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 на ФГОС НОО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2" w:type="dxa"/>
          </w:tcPr>
          <w:p w:rsidR="00903567" w:rsidRDefault="00F777EC">
            <w:pPr>
              <w:pStyle w:val="TableParagraph"/>
              <w:spacing w:before="68"/>
              <w:ind w:right="85"/>
              <w:rPr>
                <w:sz w:val="24"/>
              </w:rPr>
            </w:pPr>
            <w:r>
              <w:rPr>
                <w:sz w:val="24"/>
              </w:rPr>
              <w:t>Ноябрь 2021</w:t>
            </w:r>
            <w:r w:rsidR="00362BBE">
              <w:rPr>
                <w:sz w:val="24"/>
              </w:rPr>
              <w:t>, ежегодно</w:t>
            </w:r>
            <w:r>
              <w:rPr>
                <w:sz w:val="24"/>
              </w:rPr>
              <w:t xml:space="preserve"> </w:t>
            </w:r>
            <w:bookmarkStart w:id="0" w:name="_GoBack"/>
            <w:bookmarkEnd w:id="0"/>
            <w:r w:rsidR="00362BBE">
              <w:rPr>
                <w:spacing w:val="-57"/>
                <w:sz w:val="24"/>
              </w:rPr>
              <w:t xml:space="preserve"> </w:t>
            </w:r>
            <w:r w:rsidR="00362BBE">
              <w:rPr>
                <w:sz w:val="24"/>
              </w:rPr>
              <w:t>с</w:t>
            </w:r>
            <w:r w:rsidR="00362BBE">
              <w:rPr>
                <w:spacing w:val="-1"/>
                <w:sz w:val="24"/>
              </w:rPr>
              <w:t xml:space="preserve"> </w:t>
            </w:r>
            <w:r w:rsidR="00362BBE">
              <w:rPr>
                <w:sz w:val="24"/>
              </w:rPr>
              <w:t>2022 по 2026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spacing w:before="68"/>
              <w:ind w:left="71" w:right="113"/>
              <w:rPr>
                <w:sz w:val="24"/>
              </w:rPr>
            </w:pPr>
            <w:r>
              <w:rPr>
                <w:sz w:val="24"/>
              </w:rPr>
              <w:t xml:space="preserve">План методических семинаров </w:t>
            </w:r>
            <w:proofErr w:type="spellStart"/>
            <w:r>
              <w:rPr>
                <w:sz w:val="24"/>
              </w:rPr>
              <w:t>внутришкольног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повышен</w:t>
            </w:r>
            <w:r>
              <w:rPr>
                <w:sz w:val="24"/>
              </w:rPr>
              <w:t>ия квалификации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903567">
        <w:trPr>
          <w:trHeight w:val="1806"/>
        </w:trPr>
        <w:tc>
          <w:tcPr>
            <w:tcW w:w="656" w:type="dxa"/>
          </w:tcPr>
          <w:p w:rsidR="00903567" w:rsidRDefault="00362BBE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903567" w:rsidRDefault="00362BBE">
            <w:pPr>
              <w:pStyle w:val="TableParagraph"/>
              <w:spacing w:before="0"/>
              <w:ind w:right="6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903567" w:rsidRDefault="00362BBE">
            <w:pPr>
              <w:pStyle w:val="TableParagraph"/>
              <w:spacing w:before="0"/>
              <w:ind w:right="122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03567" w:rsidRDefault="00362BBE">
            <w:pPr>
              <w:pStyle w:val="TableParagraph"/>
              <w:spacing w:before="0"/>
              <w:ind w:right="106"/>
              <w:rPr>
                <w:sz w:val="24"/>
              </w:rPr>
            </w:pPr>
            <w:r>
              <w:rPr>
                <w:sz w:val="24"/>
              </w:rPr>
              <w:t>учебного года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планами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ind w:left="71" w:right="2124"/>
              <w:rPr>
                <w:sz w:val="24"/>
              </w:rPr>
            </w:pPr>
            <w:r>
              <w:rPr>
                <w:sz w:val="24"/>
              </w:rPr>
              <w:t>Планы работы ШМО.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903567">
        <w:trPr>
          <w:trHeight w:val="2080"/>
        </w:trPr>
        <w:tc>
          <w:tcPr>
            <w:tcW w:w="656" w:type="dxa"/>
          </w:tcPr>
          <w:p w:rsidR="00903567" w:rsidRDefault="00362BBE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 по новым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ind w:left="71" w:right="143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903567" w:rsidRDefault="00362BBE">
            <w:pPr>
              <w:pStyle w:val="TableParagraph"/>
              <w:spacing w:before="0"/>
              <w:ind w:left="71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  <w:p w:rsidR="00903567" w:rsidRDefault="00362BBE">
            <w:pPr>
              <w:pStyle w:val="TableParagraph"/>
              <w:spacing w:before="0"/>
              <w:ind w:left="7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03567">
        <w:trPr>
          <w:trHeight w:val="2082"/>
        </w:trPr>
        <w:tc>
          <w:tcPr>
            <w:tcW w:w="656" w:type="dxa"/>
          </w:tcPr>
          <w:p w:rsidR="00903567" w:rsidRDefault="00362BBE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spacing w:before="68"/>
              <w:ind w:right="440"/>
              <w:rPr>
                <w:sz w:val="24"/>
              </w:rPr>
            </w:pPr>
            <w:r>
              <w:rPr>
                <w:sz w:val="24"/>
              </w:rPr>
              <w:t>Организация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903567" w:rsidRDefault="00362BBE">
            <w:pPr>
              <w:pStyle w:val="TableParagraph"/>
              <w:spacing w:before="0"/>
              <w:ind w:right="134"/>
              <w:rPr>
                <w:sz w:val="24"/>
              </w:rPr>
            </w:pPr>
            <w:r>
              <w:rPr>
                <w:sz w:val="24"/>
              </w:rPr>
              <w:t>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 перехода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 по новым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spacing w:before="68"/>
              <w:ind w:right="1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spacing w:before="68"/>
              <w:ind w:left="71" w:right="357"/>
              <w:rPr>
                <w:sz w:val="24"/>
              </w:rPr>
            </w:pPr>
            <w:r>
              <w:rPr>
                <w:sz w:val="24"/>
              </w:rPr>
              <w:t>План работы педагога-психолога.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903567" w:rsidRDefault="00903567">
      <w:pPr>
        <w:rPr>
          <w:sz w:val="24"/>
        </w:rPr>
        <w:sectPr w:rsidR="00903567">
          <w:pgSz w:w="11910" w:h="16840"/>
          <w:pgMar w:top="54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872"/>
        <w:gridCol w:w="5154"/>
      </w:tblGrid>
      <w:tr w:rsidR="00903567">
        <w:trPr>
          <w:trHeight w:val="1531"/>
        </w:trPr>
        <w:tc>
          <w:tcPr>
            <w:tcW w:w="656" w:type="dxa"/>
          </w:tcPr>
          <w:p w:rsidR="00903567" w:rsidRDefault="00362BB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spacing w:before="68"/>
              <w:ind w:right="181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реализации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НОО </w:t>
            </w:r>
            <w:proofErr w:type="gramStart"/>
            <w:r>
              <w:rPr>
                <w:sz w:val="24"/>
              </w:rPr>
              <w:t>по новому</w:t>
            </w:r>
            <w:proofErr w:type="gramEnd"/>
            <w:r>
              <w:rPr>
                <w:sz w:val="24"/>
              </w:rPr>
              <w:t xml:space="preserve">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spacing w:before="68"/>
              <w:ind w:right="1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spacing w:before="68"/>
              <w:ind w:left="71" w:right="311"/>
              <w:rPr>
                <w:sz w:val="24"/>
              </w:rPr>
            </w:pPr>
            <w:r>
              <w:rPr>
                <w:sz w:val="24"/>
              </w:rPr>
              <w:t>Пакет методических 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903567">
        <w:trPr>
          <w:trHeight w:val="1530"/>
        </w:trPr>
        <w:tc>
          <w:tcPr>
            <w:tcW w:w="656" w:type="dxa"/>
          </w:tcPr>
          <w:p w:rsidR="00903567" w:rsidRDefault="00362BB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реализации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 по новому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ind w:left="71" w:right="308"/>
              <w:rPr>
                <w:sz w:val="24"/>
              </w:rPr>
            </w:pPr>
            <w:r>
              <w:rPr>
                <w:sz w:val="24"/>
              </w:rPr>
              <w:t>Пакет методических 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03567">
        <w:trPr>
          <w:trHeight w:val="1804"/>
        </w:trPr>
        <w:tc>
          <w:tcPr>
            <w:tcW w:w="656" w:type="dxa"/>
          </w:tcPr>
          <w:p w:rsidR="00903567" w:rsidRDefault="00362BB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условиях постепенного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на новые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 и ООО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ind w:left="71" w:right="906"/>
              <w:rPr>
                <w:sz w:val="24"/>
              </w:rPr>
            </w:pPr>
            <w:r>
              <w:rPr>
                <w:sz w:val="24"/>
              </w:rPr>
              <w:t>План ВШК на учебный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</w:tr>
      <w:tr w:rsidR="00903567">
        <w:trPr>
          <w:trHeight w:val="2359"/>
        </w:trPr>
        <w:tc>
          <w:tcPr>
            <w:tcW w:w="656" w:type="dxa"/>
          </w:tcPr>
          <w:p w:rsidR="00903567" w:rsidRDefault="00362BBE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spacing w:before="69"/>
              <w:ind w:right="152"/>
              <w:rPr>
                <w:sz w:val="24"/>
              </w:rPr>
            </w:pPr>
            <w:r>
              <w:rPr>
                <w:sz w:val="24"/>
              </w:rPr>
              <w:t>Формирование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 перехода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 ФГОС НОО и 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 по новым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spacing w:before="69"/>
              <w:ind w:left="71" w:right="2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903567" w:rsidRDefault="00362BBE">
            <w:pPr>
              <w:pStyle w:val="TableParagraph"/>
              <w:spacing w:before="0"/>
              <w:ind w:left="71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</w:tr>
      <w:tr w:rsidR="00903567">
        <w:trPr>
          <w:trHeight w:val="702"/>
        </w:trPr>
        <w:tc>
          <w:tcPr>
            <w:tcW w:w="10642" w:type="dxa"/>
            <w:gridSpan w:val="4"/>
          </w:tcPr>
          <w:p w:rsidR="00903567" w:rsidRDefault="00362BBE">
            <w:pPr>
              <w:pStyle w:val="TableParagraph"/>
              <w:spacing w:before="73"/>
              <w:ind w:left="74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903567">
        <w:trPr>
          <w:trHeight w:val="1528"/>
        </w:trPr>
        <w:tc>
          <w:tcPr>
            <w:tcW w:w="656" w:type="dxa"/>
          </w:tcPr>
          <w:p w:rsidR="00903567" w:rsidRDefault="00362BB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Анализ 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 на обучение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03567">
        <w:trPr>
          <w:trHeight w:val="3463"/>
        </w:trPr>
        <w:tc>
          <w:tcPr>
            <w:tcW w:w="656" w:type="dxa"/>
          </w:tcPr>
          <w:p w:rsidR="00903567" w:rsidRDefault="00362BB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spacing w:before="68"/>
              <w:ind w:right="90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</w:p>
          <w:p w:rsidR="00903567" w:rsidRDefault="00362BBE">
            <w:pPr>
              <w:pStyle w:val="TableParagraph"/>
              <w:spacing w:before="0"/>
              <w:ind w:right="113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903567" w:rsidRDefault="00362BBE">
            <w:pPr>
              <w:pStyle w:val="TableParagraph"/>
              <w:spacing w:before="0"/>
              <w:ind w:right="134"/>
              <w:rPr>
                <w:sz w:val="24"/>
              </w:rPr>
            </w:pPr>
            <w:r>
              <w:rPr>
                <w:sz w:val="24"/>
              </w:rPr>
              <w:t>организации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 перехода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 по новым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spacing w:before="68"/>
              <w:ind w:right="636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03567">
        <w:trPr>
          <w:trHeight w:val="2634"/>
        </w:trPr>
        <w:tc>
          <w:tcPr>
            <w:tcW w:w="656" w:type="dxa"/>
          </w:tcPr>
          <w:p w:rsidR="00903567" w:rsidRDefault="00362BB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spacing w:before="68"/>
              <w:ind w:right="285"/>
              <w:rPr>
                <w:sz w:val="24"/>
              </w:rPr>
            </w:pPr>
            <w:r>
              <w:rPr>
                <w:sz w:val="24"/>
              </w:rPr>
              <w:t>Поэтапная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03567" w:rsidRDefault="00362BBE">
            <w:pPr>
              <w:pStyle w:val="TableParagraph"/>
              <w:spacing w:before="0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постепенному переходу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обучение по новым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  <w:p w:rsidR="00903567" w:rsidRDefault="00362BBE">
            <w:pPr>
              <w:pStyle w:val="TableParagraph"/>
              <w:spacing w:before="0"/>
              <w:ind w:right="104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 плана-графика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spacing w:before="68"/>
              <w:ind w:right="241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spacing w:before="68"/>
              <w:ind w:left="71" w:right="357"/>
              <w:rPr>
                <w:sz w:val="24"/>
              </w:rPr>
            </w:pPr>
            <w:r>
              <w:rPr>
                <w:sz w:val="24"/>
              </w:rPr>
              <w:t>План курсовой подготовки с охватом в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 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 ООП НОО и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903567" w:rsidRDefault="00903567">
      <w:pPr>
        <w:rPr>
          <w:sz w:val="24"/>
        </w:rPr>
        <w:sectPr w:rsidR="00903567">
          <w:pgSz w:w="11910" w:h="16840"/>
          <w:pgMar w:top="54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872"/>
        <w:gridCol w:w="5154"/>
      </w:tblGrid>
      <w:tr w:rsidR="00903567">
        <w:trPr>
          <w:trHeight w:val="1254"/>
        </w:trPr>
        <w:tc>
          <w:tcPr>
            <w:tcW w:w="656" w:type="dxa"/>
          </w:tcPr>
          <w:p w:rsidR="00903567" w:rsidRDefault="00903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spacing w:before="68"/>
              <w:ind w:right="95"/>
              <w:rPr>
                <w:sz w:val="24"/>
              </w:rPr>
            </w:pPr>
            <w:r>
              <w:rPr>
                <w:sz w:val="24"/>
              </w:rPr>
              <w:t>подготовки педагогически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 ООП НОО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2" w:type="dxa"/>
          </w:tcPr>
          <w:p w:rsidR="00903567" w:rsidRDefault="00903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54" w:type="dxa"/>
          </w:tcPr>
          <w:p w:rsidR="00903567" w:rsidRDefault="00903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03567">
        <w:trPr>
          <w:trHeight w:val="1255"/>
        </w:trPr>
        <w:tc>
          <w:tcPr>
            <w:tcW w:w="656" w:type="dxa"/>
          </w:tcPr>
          <w:p w:rsidR="00903567" w:rsidRDefault="00362BBE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 педагогов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ind w:right="61"/>
              <w:rPr>
                <w:sz w:val="24"/>
              </w:rPr>
            </w:pPr>
            <w:r>
              <w:rPr>
                <w:sz w:val="24"/>
              </w:rPr>
              <w:t>До 25 августа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03567">
        <w:trPr>
          <w:trHeight w:val="700"/>
        </w:trPr>
        <w:tc>
          <w:tcPr>
            <w:tcW w:w="10642" w:type="dxa"/>
            <w:gridSpan w:val="4"/>
          </w:tcPr>
          <w:p w:rsidR="00903567" w:rsidRDefault="00362BBE">
            <w:pPr>
              <w:pStyle w:val="TableParagraph"/>
              <w:spacing w:before="71"/>
              <w:ind w:left="74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ФГОС ООО</w:t>
            </w:r>
          </w:p>
        </w:tc>
      </w:tr>
      <w:tr w:rsidR="00903567">
        <w:trPr>
          <w:trHeight w:val="2359"/>
        </w:trPr>
        <w:tc>
          <w:tcPr>
            <w:tcW w:w="656" w:type="dxa"/>
          </w:tcPr>
          <w:p w:rsidR="00903567" w:rsidRDefault="00362BBE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spacing w:before="68"/>
              <w:ind w:right="696"/>
              <w:rPr>
                <w:sz w:val="24"/>
              </w:rPr>
            </w:pPr>
            <w:r>
              <w:rPr>
                <w:sz w:val="24"/>
              </w:rPr>
              <w:t>Размещение на 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903567" w:rsidRDefault="00362BBE">
            <w:pPr>
              <w:pStyle w:val="TableParagraph"/>
              <w:spacing w:before="0"/>
              <w:ind w:right="104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о постепенном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переходе на обучение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spacing w:before="68"/>
              <w:ind w:right="1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spacing w:before="68"/>
              <w:ind w:left="71" w:right="1203"/>
              <w:rPr>
                <w:sz w:val="24"/>
              </w:rPr>
            </w:pPr>
            <w:r>
              <w:rPr>
                <w:sz w:val="24"/>
              </w:rPr>
              <w:t>Сайт образовательной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 информационно-методических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903567">
        <w:trPr>
          <w:trHeight w:val="1806"/>
        </w:trPr>
        <w:tc>
          <w:tcPr>
            <w:tcW w:w="656" w:type="dxa"/>
          </w:tcPr>
          <w:p w:rsidR="00903567" w:rsidRDefault="00362BB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spacing w:before="68"/>
              <w:ind w:right="105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  <w:p w:rsidR="00903567" w:rsidRDefault="00362BBE">
            <w:pPr>
              <w:pStyle w:val="TableParagraph"/>
              <w:spacing w:before="0"/>
              <w:ind w:right="6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 по новым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spacing w:before="68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903567" w:rsidRDefault="00362BBE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spacing w:before="68"/>
              <w:ind w:left="71" w:right="334"/>
              <w:jc w:val="both"/>
              <w:rPr>
                <w:sz w:val="24"/>
              </w:rPr>
            </w:pPr>
            <w:r>
              <w:rPr>
                <w:sz w:val="24"/>
              </w:rPr>
              <w:t>Сайт образовательной организации, страницы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 в социальных сетях, 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903567">
        <w:trPr>
          <w:trHeight w:val="1804"/>
        </w:trPr>
        <w:tc>
          <w:tcPr>
            <w:tcW w:w="656" w:type="dxa"/>
          </w:tcPr>
          <w:p w:rsidR="00903567" w:rsidRDefault="00362BB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Изучение и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 родителей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постепенном переходе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по новым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</w:p>
          <w:p w:rsidR="00903567" w:rsidRDefault="00362B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903567" w:rsidRDefault="00362BBE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ind w:left="71" w:right="80"/>
              <w:rPr>
                <w:sz w:val="24"/>
              </w:rPr>
            </w:pPr>
            <w:r>
              <w:rPr>
                <w:sz w:val="24"/>
              </w:rPr>
              <w:t>Сайт образовательной организации,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 социальных сетях, 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 в холле образовательной организации.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 ВР, пе</w:t>
            </w:r>
            <w:r>
              <w:rPr>
                <w:sz w:val="24"/>
              </w:rPr>
              <w:t>дагога-психолога</w:t>
            </w:r>
          </w:p>
        </w:tc>
      </w:tr>
      <w:tr w:rsidR="00903567">
        <w:trPr>
          <w:trHeight w:val="2634"/>
        </w:trPr>
        <w:tc>
          <w:tcPr>
            <w:tcW w:w="656" w:type="dxa"/>
          </w:tcPr>
          <w:p w:rsidR="00903567" w:rsidRDefault="00362BB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spacing w:before="68"/>
              <w:ind w:right="110"/>
              <w:rPr>
                <w:sz w:val="24"/>
              </w:rPr>
            </w:pPr>
            <w:r>
              <w:rPr>
                <w:sz w:val="24"/>
              </w:rPr>
              <w:t>Информирование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программном, кадровом,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 постепенного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перехода на обучение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spacing w:before="68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903567" w:rsidRDefault="00362BBE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spacing w:before="68"/>
              <w:ind w:left="71" w:right="334"/>
              <w:jc w:val="both"/>
              <w:rPr>
                <w:sz w:val="24"/>
              </w:rPr>
            </w:pPr>
            <w:r>
              <w:rPr>
                <w:sz w:val="24"/>
              </w:rPr>
              <w:t>Сайт образовательной организации, страницы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 в социальных сетях, 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903567">
        <w:trPr>
          <w:trHeight w:val="702"/>
        </w:trPr>
        <w:tc>
          <w:tcPr>
            <w:tcW w:w="10642" w:type="dxa"/>
            <w:gridSpan w:val="4"/>
          </w:tcPr>
          <w:p w:rsidR="00903567" w:rsidRDefault="00362BBE">
            <w:pPr>
              <w:pStyle w:val="TableParagraph"/>
              <w:spacing w:before="68" w:line="244" w:lineRule="auto"/>
              <w:ind w:left="74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6. Материально-техническое обеспечение постепенного перехода на обучение по новым ФГОС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 ООО</w:t>
            </w:r>
          </w:p>
        </w:tc>
      </w:tr>
      <w:tr w:rsidR="00903567">
        <w:trPr>
          <w:trHeight w:val="702"/>
        </w:trPr>
        <w:tc>
          <w:tcPr>
            <w:tcW w:w="656" w:type="dxa"/>
          </w:tcPr>
          <w:p w:rsidR="00903567" w:rsidRDefault="00362BBE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&lt;...</w:t>
            </w:r>
          </w:p>
          <w:p w:rsidR="00903567" w:rsidRDefault="00362BBE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903567">
        <w:trPr>
          <w:trHeight w:val="700"/>
        </w:trPr>
        <w:tc>
          <w:tcPr>
            <w:tcW w:w="10642" w:type="dxa"/>
            <w:gridSpan w:val="4"/>
          </w:tcPr>
          <w:p w:rsidR="00903567" w:rsidRDefault="00362BBE">
            <w:pPr>
              <w:pStyle w:val="TableParagraph"/>
              <w:spacing w:before="71"/>
              <w:ind w:left="74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7. Финансово-экономическое обеспечение постепенного перехода на обучение по новым ФГОС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 ООО</w:t>
            </w:r>
          </w:p>
        </w:tc>
      </w:tr>
      <w:tr w:rsidR="00903567">
        <w:trPr>
          <w:trHeight w:val="426"/>
        </w:trPr>
        <w:tc>
          <w:tcPr>
            <w:tcW w:w="656" w:type="dxa"/>
          </w:tcPr>
          <w:p w:rsidR="00903567" w:rsidRDefault="00362BB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2960" w:type="dxa"/>
          </w:tcPr>
          <w:p w:rsidR="00903567" w:rsidRDefault="00362BB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872" w:type="dxa"/>
          </w:tcPr>
          <w:p w:rsidR="00903567" w:rsidRDefault="00362BB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5154" w:type="dxa"/>
          </w:tcPr>
          <w:p w:rsidR="00903567" w:rsidRDefault="00362BBE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</w:tbl>
    <w:p w:rsidR="00362BBE" w:rsidRDefault="00362BBE"/>
    <w:sectPr w:rsidR="00362BBE">
      <w:pgSz w:w="11910" w:h="16840"/>
      <w:pgMar w:top="540" w:right="3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67"/>
    <w:rsid w:val="00362BBE"/>
    <w:rsid w:val="00903567"/>
    <w:rsid w:val="00B45C44"/>
    <w:rsid w:val="00F7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2EE31-13DC-4D7D-833A-DD9DD02B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6"/>
      <w:ind w:left="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FEWJDCXMVWZU-238-350</_dlc_DocId>
    <_dlc_DocIdUrl xmlns="a19fce79-9b6c-46ea-827f-b80865df0bfe">
      <Url>http://www.eduportal44.ru/Pyschug/_layouts/15/DocIdRedir.aspx?ID=FEWJDCXMVWZU-238-350</Url>
      <Description>FEWJDCXMVWZU-238-350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A57540AED6F44AA9294C3B54D47C0" ma:contentTypeVersion="0" ma:contentTypeDescription="Создание документа." ma:contentTypeScope="" ma:versionID="ffcf6d642d026f1205e1b84d8a7ff417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3E1C48-1F94-4174-9ED1-1058B76C5DF3}"/>
</file>

<file path=customXml/itemProps2.xml><?xml version="1.0" encoding="utf-8"?>
<ds:datastoreItem xmlns:ds="http://schemas.openxmlformats.org/officeDocument/2006/customXml" ds:itemID="{641469A9-63ED-48DE-8949-F0BD1915DAB6}"/>
</file>

<file path=customXml/itemProps3.xml><?xml version="1.0" encoding="utf-8"?>
<ds:datastoreItem xmlns:ds="http://schemas.openxmlformats.org/officeDocument/2006/customXml" ds:itemID="{BA1E2085-F26C-4E2B-9012-C62D6115A9C8}"/>
</file>

<file path=customXml/itemProps4.xml><?xml version="1.0" encoding="utf-8"?>
<ds:datastoreItem xmlns:ds="http://schemas.openxmlformats.org/officeDocument/2006/customXml" ds:itemID="{B31006C8-175E-48AB-9EC5-F0545A4B61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Первых НД</dc:creator>
  <cp:lastModifiedBy>Admin</cp:lastModifiedBy>
  <cp:revision>2</cp:revision>
  <dcterms:created xsi:type="dcterms:W3CDTF">2021-10-24T15:54:00Z</dcterms:created>
  <dcterms:modified xsi:type="dcterms:W3CDTF">2021-10-24T15:54:00Z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2021-10-24T00:00:00Z</vt:filetime>
  </property>
  <property fmtid="{D5CDD505-2E9C-101B-9397-08002B2CF9AE}" pid="5" name="ContentTypeId">
    <vt:lpwstr>0x01010062BA57540AED6F44AA9294C3B54D47C0</vt:lpwstr>
  </property>
  <property fmtid="{D5CDD505-2E9C-101B-9397-08002B2CF9AE}" pid="6" name="_dlc_DocIdItemGuid">
    <vt:lpwstr>abeb0b93-5f77-42b6-b48d-7410f3a8feb2</vt:lpwstr>
  </property>
</Properties>
</file>