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40" w:rsidRPr="006D660C" w:rsidRDefault="007B6FC1" w:rsidP="00F026F5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textAlignment w:val="baseline"/>
        <w:rPr>
          <w:rStyle w:val="sc-ejaja"/>
          <w:spacing w:val="-5"/>
          <w:sz w:val="28"/>
          <w:szCs w:val="28"/>
          <w:bdr w:val="none" w:sz="0" w:space="0" w:color="auto" w:frame="1"/>
        </w:rPr>
      </w:pPr>
      <w:r>
        <w:rPr>
          <w:rStyle w:val="sc-ejaja"/>
          <w:rFonts w:ascii="inherit" w:hAnsi="inherit" w:cs="Courier New"/>
          <w:spacing w:val="-5"/>
          <w:bdr w:val="none" w:sz="0" w:space="0" w:color="auto" w:frame="1"/>
        </w:rPr>
        <w:tab/>
      </w:r>
      <w:r w:rsidR="00050241" w:rsidRPr="006D660C">
        <w:rPr>
          <w:rStyle w:val="sc-ejaja"/>
          <w:spacing w:val="-5"/>
          <w:sz w:val="28"/>
          <w:szCs w:val="28"/>
          <w:bdr w:val="none" w:sz="0" w:space="0" w:color="auto" w:frame="1"/>
        </w:rPr>
        <w:t>Продолжается работа по капитальному ремонту СОШ №2.</w:t>
      </w:r>
    </w:p>
    <w:p w:rsidR="00681181" w:rsidRDefault="00492ED3" w:rsidP="006D1B2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проводится строительно-техническая экспертиза оценки качества, объемов выполненных работ предыдущим подрядчиком, совместно с ООО «Энки-Строй», Союзом Торгово-промышленной палаты Костромской области. Проведение </w:t>
      </w:r>
      <w:proofErr w:type="gramStart"/>
      <w:r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>, даст возможность приступить к</w:t>
      </w:r>
      <w:r w:rsidR="002551E2">
        <w:rPr>
          <w:sz w:val="28"/>
          <w:szCs w:val="28"/>
        </w:rPr>
        <w:t xml:space="preserve"> отделочным работам на объекте.</w:t>
      </w:r>
    </w:p>
    <w:p w:rsidR="002551E2" w:rsidRDefault="002551E2" w:rsidP="006D1B2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Проведено обследование помещений на первом этаже, выполнены замеры сотрудниками Союзом Торгово-промышленной палаты. Следующая встреча назначена на 03 апреля 2025 года</w:t>
      </w:r>
      <w:r w:rsidR="009B1D00">
        <w:rPr>
          <w:sz w:val="28"/>
          <w:szCs w:val="28"/>
        </w:rPr>
        <w:t>.</w:t>
      </w:r>
    </w:p>
    <w:p w:rsidR="009B1D00" w:rsidRDefault="009B1D00" w:rsidP="006D1B2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ходе обследования сотрудниками Союза Торгово-промышленной палаты была запрошена недостающая документация по ранее выполненным работам у подрядчик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«Энки-Строй».</w:t>
      </w:r>
      <w:bookmarkStart w:id="0" w:name="_GoBack"/>
      <w:bookmarkEnd w:id="0"/>
    </w:p>
    <w:p w:rsidR="002551E2" w:rsidRDefault="002551E2" w:rsidP="006D1B2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</w:p>
    <w:p w:rsidR="00681181" w:rsidRDefault="00681181" w:rsidP="00334C42">
      <w:pPr>
        <w:pStyle w:val="sc-jmpzur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1601D5" w:rsidRDefault="001601D5" w:rsidP="001C364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</w:p>
    <w:p w:rsidR="001601D5" w:rsidRDefault="001601D5" w:rsidP="001601D5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</w:p>
    <w:p w:rsidR="00B1684D" w:rsidRPr="006D660C" w:rsidRDefault="00B1684D" w:rsidP="001601D5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</w:p>
    <w:p w:rsidR="001601D5" w:rsidRPr="006D660C" w:rsidRDefault="001601D5" w:rsidP="00050241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bCs/>
          <w:sz w:val="28"/>
          <w:szCs w:val="28"/>
        </w:rPr>
      </w:pPr>
    </w:p>
    <w:sectPr w:rsidR="001601D5" w:rsidRPr="006D660C" w:rsidSect="00D3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C1"/>
    <w:rsid w:val="00050241"/>
    <w:rsid w:val="0011698F"/>
    <w:rsid w:val="0015433A"/>
    <w:rsid w:val="001601D5"/>
    <w:rsid w:val="00194878"/>
    <w:rsid w:val="00194E07"/>
    <w:rsid w:val="001C364F"/>
    <w:rsid w:val="001E2377"/>
    <w:rsid w:val="001E3E39"/>
    <w:rsid w:val="0025451C"/>
    <w:rsid w:val="002551E2"/>
    <w:rsid w:val="00281E37"/>
    <w:rsid w:val="00282D9C"/>
    <w:rsid w:val="00300BB9"/>
    <w:rsid w:val="00334C42"/>
    <w:rsid w:val="00394E23"/>
    <w:rsid w:val="003E67B1"/>
    <w:rsid w:val="004352D8"/>
    <w:rsid w:val="004769E7"/>
    <w:rsid w:val="00492ED3"/>
    <w:rsid w:val="004D27D6"/>
    <w:rsid w:val="005418E6"/>
    <w:rsid w:val="00576AD1"/>
    <w:rsid w:val="00586087"/>
    <w:rsid w:val="0066528F"/>
    <w:rsid w:val="00681181"/>
    <w:rsid w:val="006D1B2F"/>
    <w:rsid w:val="006D660C"/>
    <w:rsid w:val="006F126D"/>
    <w:rsid w:val="006F3949"/>
    <w:rsid w:val="00755216"/>
    <w:rsid w:val="007B6FC1"/>
    <w:rsid w:val="008223C9"/>
    <w:rsid w:val="00826EFF"/>
    <w:rsid w:val="00837359"/>
    <w:rsid w:val="00843C75"/>
    <w:rsid w:val="008561B1"/>
    <w:rsid w:val="008763B3"/>
    <w:rsid w:val="008B3178"/>
    <w:rsid w:val="008D1ECE"/>
    <w:rsid w:val="00910C47"/>
    <w:rsid w:val="00945186"/>
    <w:rsid w:val="00961766"/>
    <w:rsid w:val="009A4D22"/>
    <w:rsid w:val="009B1D00"/>
    <w:rsid w:val="00A015B4"/>
    <w:rsid w:val="00A01654"/>
    <w:rsid w:val="00B1684D"/>
    <w:rsid w:val="00B936B5"/>
    <w:rsid w:val="00BC213F"/>
    <w:rsid w:val="00BC3F53"/>
    <w:rsid w:val="00BF4BFD"/>
    <w:rsid w:val="00CF5481"/>
    <w:rsid w:val="00D07B4F"/>
    <w:rsid w:val="00D2148D"/>
    <w:rsid w:val="00D2440D"/>
    <w:rsid w:val="00D304CB"/>
    <w:rsid w:val="00D549C1"/>
    <w:rsid w:val="00D64FFF"/>
    <w:rsid w:val="00D7243F"/>
    <w:rsid w:val="00DE1305"/>
    <w:rsid w:val="00E036E9"/>
    <w:rsid w:val="00E45D40"/>
    <w:rsid w:val="00EF5A14"/>
    <w:rsid w:val="00F026F5"/>
    <w:rsid w:val="00F65E7C"/>
    <w:rsid w:val="00F66C75"/>
    <w:rsid w:val="00F812B2"/>
    <w:rsid w:val="00F85B8A"/>
    <w:rsid w:val="00FC1F59"/>
    <w:rsid w:val="00FE4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-jmpzur">
    <w:name w:val="sc-jmpzur"/>
    <w:basedOn w:val="a"/>
    <w:rsid w:val="007B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ejaja">
    <w:name w:val="sc-ejaja"/>
    <w:basedOn w:val="a0"/>
    <w:rsid w:val="007B6FC1"/>
  </w:style>
  <w:style w:type="paragraph" w:styleId="a3">
    <w:name w:val="Balloon Text"/>
    <w:basedOn w:val="a"/>
    <w:link w:val="a4"/>
    <w:uiPriority w:val="99"/>
    <w:semiHidden/>
    <w:unhideWhenUsed/>
    <w:rsid w:val="00586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60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-jmpzur">
    <w:name w:val="sc-jmpzur"/>
    <w:basedOn w:val="a"/>
    <w:rsid w:val="007B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ejaja">
    <w:name w:val="sc-ejaja"/>
    <w:basedOn w:val="a0"/>
    <w:rsid w:val="007B6FC1"/>
  </w:style>
  <w:style w:type="paragraph" w:styleId="a3">
    <w:name w:val="Balloon Text"/>
    <w:basedOn w:val="a"/>
    <w:link w:val="a4"/>
    <w:uiPriority w:val="99"/>
    <w:semiHidden/>
    <w:unhideWhenUsed/>
    <w:rsid w:val="00586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6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A2C7DED65C604C8E52778797ADBAA4" ma:contentTypeVersion="1" ma:contentTypeDescription="Создание документа." ma:contentTypeScope="" ma:versionID="e4849e28cbcd9b14f0c0f8dc01cee8ee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BF3548-136E-415A-A3AD-FDE33AD4FC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DB54F9-66FB-4C99-A41B-FC1AA97F6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B609E-FD0F-434B-9E5B-6C74B38CE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a58e1-2f6d-43cb-900c-25332b815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Сокерина МВ</dc:creator>
  <cp:lastModifiedBy>ZAYCEVA_A</cp:lastModifiedBy>
  <cp:revision>7</cp:revision>
  <cp:lastPrinted>2025-03-21T05:27:00Z</cp:lastPrinted>
  <dcterms:created xsi:type="dcterms:W3CDTF">2025-03-27T12:36:00Z</dcterms:created>
  <dcterms:modified xsi:type="dcterms:W3CDTF">2025-04-03T10:47:00Z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0x01010045A2C7DED65C604C8E52778797ADBAA4</vt:lpwstr>
  </property>
</Properties>
</file>