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1.xml" ContentType="application/xml"/>
  <Override PartName="/customXml/itemProps5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lineRule="exact" w:line="240" w:before="0" w:after="200"/>
        <w:ind w:left="5040" w:hanging="0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Приложение № 1 к Порядку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организации</w:t>
      </w:r>
      <w:r>
        <w:rPr>
          <w:sz w:val="20"/>
          <w:szCs w:val="20"/>
          <w:lang w:eastAsia="en-US"/>
        </w:rPr>
        <w:t xml:space="preserve"> питания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обучающихся</w:t>
      </w:r>
      <w:r>
        <w:rPr>
          <w:sz w:val="20"/>
          <w:szCs w:val="20"/>
          <w:lang w:eastAsia="en-US"/>
        </w:rPr>
        <w:t xml:space="preserve"> в муниципальных бюджетных общеобразовательных учреждениях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Мантуровского муниципального округа</w:t>
      </w:r>
    </w:p>
    <w:p>
      <w:pPr>
        <w:pStyle w:val="Normal"/>
        <w:tabs>
          <w:tab w:val="clear" w:pos="708"/>
          <w:tab w:val="left" w:pos="4665" w:leader="none"/>
        </w:tabs>
        <w:suppressAutoHyphens w:val="false"/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</w:t>
      </w:r>
      <w:r>
        <w:rPr>
          <w:lang w:eastAsia="en-US"/>
        </w:rPr>
        <w:t>В_____________________________________</w:t>
      </w:r>
    </w:p>
    <w:p>
      <w:pPr>
        <w:pStyle w:val="Normal"/>
        <w:suppressAutoHyphens w:val="false"/>
        <w:jc w:val="left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            </w:t>
      </w:r>
      <w:r>
        <w:rPr>
          <w:sz w:val="20"/>
          <w:szCs w:val="20"/>
          <w:lang w:eastAsia="en-US"/>
        </w:rPr>
        <w:t>(наименование общеобразовательного учреждения)</w:t>
      </w:r>
    </w:p>
    <w:p>
      <w:pPr>
        <w:pStyle w:val="Normal"/>
        <w:suppressAutoHyphens w:val="false"/>
        <w:jc w:val="right"/>
        <w:rPr>
          <w:lang w:eastAsia="en-US"/>
        </w:rPr>
      </w:pPr>
      <w:r>
        <w:rPr>
          <w:lang w:eastAsia="en-US"/>
        </w:rPr>
        <w:t>от_____________________________________</w:t>
      </w:r>
    </w:p>
    <w:p>
      <w:pPr>
        <w:pStyle w:val="Normal"/>
        <w:suppressAutoHyphens w:val="false"/>
        <w:jc w:val="right"/>
        <w:rPr>
          <w:lang w:eastAsia="en-US"/>
        </w:rPr>
      </w:pPr>
      <w:r>
        <w:rPr>
          <w:lang w:eastAsia="en-US"/>
        </w:rPr>
        <w:t>______________________________________</w:t>
      </w:r>
    </w:p>
    <w:p>
      <w:pPr>
        <w:pStyle w:val="Normal"/>
        <w:suppressAutoHyphens w:val="false"/>
        <w:jc w:val="left"/>
        <w:rPr/>
      </w:pPr>
      <w:r>
        <w:rPr/>
        <w:t xml:space="preserve">                                                                               </w:t>
      </w:r>
      <w:r>
        <w:rPr/>
        <w:t>дата рождения _________________________</w:t>
      </w:r>
    </w:p>
    <w:p>
      <w:pPr>
        <w:pStyle w:val="Normal"/>
        <w:suppressAutoHyphens w:val="false"/>
        <w:jc w:val="left"/>
        <w:rPr/>
      </w:pPr>
      <w:r>
        <w:rPr/>
        <w:t xml:space="preserve">                                                                               </w:t>
      </w:r>
      <w:r>
        <w:rPr/>
        <w:t>СНИЛС ______________________________</w:t>
      </w:r>
    </w:p>
    <w:p>
      <w:pPr>
        <w:pStyle w:val="Normal"/>
        <w:suppressAutoHyphens w:val="false"/>
        <w:jc w:val="left"/>
        <w:rPr/>
      </w:pPr>
      <w:r>
        <w:rPr/>
        <w:t xml:space="preserve">                                                                               </w:t>
      </w:r>
      <w:r>
        <w:rPr/>
        <w:t>паспортные данные ____________________</w:t>
      </w:r>
    </w:p>
    <w:p>
      <w:pPr>
        <w:pStyle w:val="Normal"/>
        <w:suppressAutoHyphens w:val="false"/>
        <w:jc w:val="left"/>
        <w:rPr/>
      </w:pPr>
      <w:r>
        <w:rPr/>
        <w:t xml:space="preserve">                                                                               </w:t>
      </w:r>
      <w:r>
        <w:rPr/>
        <w:t>______________________________________</w:t>
      </w:r>
    </w:p>
    <w:p>
      <w:pPr>
        <w:pStyle w:val="Normal"/>
        <w:suppressAutoHyphens w:val="false"/>
        <w:jc w:val="left"/>
        <w:rPr/>
      </w:pPr>
      <w:r>
        <w:rPr/>
        <w:t xml:space="preserve">                                                                               </w:t>
      </w:r>
      <w:r>
        <w:rPr/>
        <w:t>______________________________________</w:t>
      </w:r>
    </w:p>
    <w:p>
      <w:pPr>
        <w:pStyle w:val="Normal"/>
        <w:suppressAutoHyphens w:val="false"/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</w:t>
      </w:r>
      <w:r>
        <w:rPr>
          <w:lang w:eastAsia="en-US"/>
        </w:rPr>
        <w:t>проживающей (его) по адресу:</w:t>
      </w:r>
    </w:p>
    <w:p>
      <w:pPr>
        <w:pStyle w:val="Normal"/>
        <w:suppressAutoHyphens w:val="false"/>
        <w:jc w:val="right"/>
        <w:rPr>
          <w:lang w:eastAsia="en-US"/>
        </w:rPr>
      </w:pPr>
      <w:r>
        <w:rPr>
          <w:lang w:eastAsia="en-US"/>
        </w:rPr>
        <w:t>______________________________________</w:t>
      </w:r>
    </w:p>
    <w:p>
      <w:pPr>
        <w:pStyle w:val="Normal"/>
        <w:suppressAutoHyphens w:val="false"/>
        <w:jc w:val="right"/>
        <w:rPr>
          <w:lang w:eastAsia="en-US"/>
        </w:rPr>
      </w:pPr>
      <w:r>
        <w:rPr>
          <w:lang w:eastAsia="en-US"/>
        </w:rPr>
        <w:t>______________________________________</w:t>
      </w:r>
    </w:p>
    <w:p>
      <w:pPr>
        <w:pStyle w:val="Normal"/>
        <w:suppressAutoHyphens w:val="false"/>
        <w:jc w:val="right"/>
        <w:rPr>
          <w:lang w:eastAsia="en-US"/>
        </w:rPr>
      </w:pPr>
      <w:r>
        <w:rPr>
          <w:lang w:eastAsia="en-US"/>
        </w:rPr>
        <w:t>тел:.___________________________________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uppressAutoHyphens w:val="false"/>
        <w:jc w:val="center"/>
        <w:rPr>
          <w:lang w:eastAsia="en-US"/>
        </w:rPr>
      </w:pPr>
      <w:r>
        <w:rPr>
          <w:lang w:eastAsia="en-US"/>
        </w:rPr>
        <w:t>Заявление о предоставлении меры социальной поддержки</w:t>
      </w:r>
    </w:p>
    <w:p>
      <w:pPr>
        <w:pStyle w:val="Normal"/>
        <w:suppressAutoHyphens w:val="false"/>
        <w:jc w:val="center"/>
        <w:rPr>
          <w:lang w:eastAsia="en-US"/>
        </w:rPr>
      </w:pPr>
      <w:r>
        <w:rPr>
          <w:lang w:eastAsia="en-US"/>
        </w:rPr>
        <w:t>при организации питания обучающегося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uppressAutoHyphens w:val="false"/>
        <w:ind w:hanging="0"/>
        <w:jc w:val="both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>Прошу представить моему сыну (дочери) _____________________________________________________________________________</w:t>
      </w:r>
    </w:p>
    <w:p>
      <w:pPr>
        <w:pStyle w:val="Normal"/>
        <w:suppressAutoHyphens w:val="false"/>
        <w:jc w:val="center"/>
        <w:rPr>
          <w:sz w:val="20"/>
          <w:szCs w:val="20"/>
        </w:rPr>
      </w:pPr>
      <w:r>
        <w:rPr>
          <w:sz w:val="20"/>
          <w:szCs w:val="20"/>
          <w:lang w:eastAsia="en-US"/>
        </w:rPr>
        <w:t>( фамилия, имя, отчество)</w:t>
      </w:r>
    </w:p>
    <w:p>
      <w:pPr>
        <w:pStyle w:val="Normal"/>
        <w:suppressAutoHyphens w:val="false"/>
        <w:jc w:val="both"/>
        <w:rPr/>
      </w:pPr>
      <w:r>
        <w:rPr/>
        <w:t xml:space="preserve">дата рождения________________________, документ удостоверяющий личность  _________________________________________________, СНИЛС ____________________, </w:t>
      </w:r>
    </w:p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  <w:t xml:space="preserve">обучающемуся (обучающейся) ____ класса, </w:t>
      </w:r>
      <w:r>
        <w:rPr>
          <w:sz w:val="24"/>
          <w:szCs w:val="24"/>
          <w:lang w:eastAsia="en-US"/>
        </w:rPr>
        <w:t>отнесённому (отнесенной) к категории</w:t>
      </w:r>
      <w:r>
        <w:rPr>
          <w:sz w:val="20"/>
          <w:szCs w:val="20"/>
          <w:lang w:eastAsia="en-US"/>
        </w:rPr>
        <w:t xml:space="preserve"> _____________________________________________________________________________________________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</w:t>
      </w:r>
      <w:r>
        <w:rPr>
          <w:sz w:val="20"/>
          <w:szCs w:val="20"/>
          <w:lang w:eastAsia="en-US"/>
        </w:rPr>
        <w:t>(согласно п. 1.5.2., 1.5.3., 1.5.4. 1.5.5 настоящего Постановления)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  <w:t xml:space="preserve">меру социальной поддержки посредством обеспечения                                                              </w:t>
      </w:r>
      <w:r>
        <w:rPr>
          <w:sz w:val="20"/>
          <w:szCs w:val="20"/>
          <w:lang w:eastAsia="en-US"/>
        </w:rPr>
        <w:t xml:space="preserve"> 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____________________________________________________________________________________________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</w:t>
      </w:r>
      <w:r>
        <w:rPr>
          <w:sz w:val="20"/>
          <w:szCs w:val="20"/>
          <w:lang w:eastAsia="en-US"/>
        </w:rPr>
        <w:t>(согласно п. 1.6.2., 1.6.3., 1.6.4.настоящего Постановления)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sz w:val="24"/>
          <w:szCs w:val="24"/>
        </w:rPr>
        <w:t>в дни посещения муниципального бюджетного общеобразовательного учреждения на период с</w:t>
      </w:r>
      <w:r>
        <w:rPr>
          <w:sz w:val="20"/>
          <w:szCs w:val="20"/>
        </w:rPr>
        <w:t xml:space="preserve"> ___________</w:t>
      </w:r>
      <w:r>
        <w:rPr>
          <w:sz w:val="24"/>
          <w:szCs w:val="24"/>
        </w:rPr>
        <w:t>по</w:t>
      </w:r>
      <w:r>
        <w:rPr>
          <w:sz w:val="20"/>
          <w:szCs w:val="20"/>
        </w:rPr>
        <w:t xml:space="preserve"> ____________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uppressAutoHyphens w:val="false"/>
        <w:ind w:firstLine="708"/>
        <w:jc w:val="both"/>
        <w:rPr>
          <w:lang w:eastAsia="en-US"/>
        </w:rPr>
      </w:pPr>
      <w:r>
        <w:rPr>
          <w:lang w:eastAsia="en-US"/>
        </w:rPr>
        <w:t xml:space="preserve">С порядком предоставления  питания обучающихся  в муниципальных бюджетных общеобразовательных учреждения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Мантуровского муниципального округа </w:t>
      </w:r>
      <w:r>
        <w:rPr>
          <w:lang w:eastAsia="en-US"/>
        </w:rPr>
        <w:t>ознакомлен (а).</w:t>
      </w:r>
    </w:p>
    <w:p>
      <w:pPr>
        <w:pStyle w:val="Normal"/>
        <w:suppressAutoHyphens w:val="false"/>
        <w:ind w:firstLine="708"/>
        <w:jc w:val="both"/>
        <w:rPr>
          <w:lang w:eastAsia="en-US"/>
        </w:rPr>
      </w:pPr>
      <w:r>
        <w:rPr>
          <w:lang w:eastAsia="en-US"/>
        </w:rPr>
        <w:t>В случае изменения оснований для получения меры социальной поддержки при организации питания  ребенка обязуюсь незамедлительно письменно информировать администрацию ___________________________________________________________________</w:t>
      </w:r>
    </w:p>
    <w:p>
      <w:pPr>
        <w:pStyle w:val="Normal"/>
        <w:suppressAutoHyphens w:val="false"/>
        <w:ind w:firstLine="708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                                       </w:t>
      </w:r>
      <w:r>
        <w:rPr>
          <w:sz w:val="20"/>
          <w:szCs w:val="20"/>
          <w:lang w:eastAsia="en-US"/>
        </w:rPr>
        <w:t>(наименование общеобразовательного учреждения)</w:t>
      </w:r>
    </w:p>
    <w:p>
      <w:pPr>
        <w:pStyle w:val="Normal"/>
        <w:suppressAutoHyphens w:val="false"/>
        <w:ind w:firstLine="708"/>
        <w:jc w:val="both"/>
        <w:rPr>
          <w:lang w:eastAsia="en-US"/>
        </w:rPr>
      </w:pPr>
      <w:r>
        <w:rPr>
          <w:lang w:eastAsia="en-US"/>
        </w:rPr>
        <w:t>Перечень прилагаемых документов, подтверждающих основание для предоставления меры социальной поддержки при организации питания обучающегося: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>
          <w:lang w:eastAsia="en-US"/>
        </w:rPr>
        <w:t>_____________________________________________________________________________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>
          <w:lang w:eastAsia="en-US"/>
        </w:rPr>
        <w:t>_____________________________________________________________________________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suppressAutoHyphens w:val="false"/>
        <w:ind w:firstLine="360"/>
        <w:jc w:val="both"/>
        <w:rPr>
          <w:lang w:eastAsia="en-US"/>
        </w:rPr>
      </w:pPr>
      <w:r>
        <w:rPr>
          <w:lang w:eastAsia="en-US"/>
        </w:rPr>
        <w:t>Несу полную ответственность за подлинность и достоверность сведений, изложенных в настоящем заявлении.</w:t>
      </w:r>
    </w:p>
    <w:p>
      <w:pPr>
        <w:pStyle w:val="Normal"/>
        <w:suppressAutoHyphens w:val="false"/>
        <w:ind w:firstLine="36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  <w:t>Дата «</w:t>
      </w:r>
      <w:r>
        <w:rPr>
          <w:lang w:eastAsia="en-US"/>
        </w:rPr>
        <w:t>____» ______________ 20__  г.                 _________________ (________________)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</w:t>
      </w:r>
      <w:r>
        <w:rPr>
          <w:sz w:val="20"/>
          <w:szCs w:val="20"/>
          <w:lang w:eastAsia="en-US"/>
        </w:rPr>
        <w:t xml:space="preserve">                </w:t>
      </w:r>
      <w:r>
        <w:rPr>
          <w:sz w:val="20"/>
          <w:szCs w:val="20"/>
          <w:lang w:eastAsia="en-US"/>
        </w:rPr>
        <w:t>подпись                    расшифровка подписи</w:t>
      </w:r>
    </w:p>
    <w:p>
      <w:pPr>
        <w:pStyle w:val="Normal"/>
        <w:suppressAutoHyphens w:val="false"/>
        <w:jc w:val="both"/>
        <w:rPr>
          <w:lang w:eastAsia="en-US"/>
        </w:rPr>
      </w:pPr>
      <w:r>
        <w:rPr/>
      </w:r>
      <w:r>
        <w:br w:type="page"/>
      </w:r>
    </w:p>
    <w:p>
      <w:pPr>
        <w:pStyle w:val="Normal"/>
        <w:suppressAutoHyphens w:val="false"/>
        <w:spacing w:lineRule="exact" w:line="240" w:before="0" w:after="200"/>
        <w:ind w:left="5040" w:hanging="0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Приложение № 2 к Порядку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организации</w:t>
      </w:r>
      <w:r>
        <w:rPr>
          <w:sz w:val="20"/>
          <w:szCs w:val="20"/>
          <w:lang w:eastAsia="en-US"/>
        </w:rPr>
        <w:t xml:space="preserve"> питания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обучающихся</w:t>
      </w:r>
      <w:r>
        <w:rPr>
          <w:sz w:val="20"/>
          <w:szCs w:val="20"/>
          <w:lang w:eastAsia="en-US"/>
        </w:rPr>
        <w:t xml:space="preserve"> в муниципальных бюджетных общеобразовательных учреждениях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Мантуровского муниципального округа</w:t>
      </w:r>
    </w:p>
    <w:p>
      <w:pPr>
        <w:pStyle w:val="Normal"/>
        <w:bidi w:val="0"/>
        <w:ind w:left="0" w:right="0" w:firstLine="709"/>
        <w:jc w:val="left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</w:r>
    </w:p>
    <w:p>
      <w:pPr>
        <w:pStyle w:val="Normal"/>
        <w:bidi w:val="0"/>
        <w:ind w:left="0" w:right="0" w:firstLine="709"/>
        <w:jc w:val="left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</w:r>
    </w:p>
    <w:p>
      <w:pPr>
        <w:pStyle w:val="Normal"/>
        <w:bidi w:val="0"/>
        <w:ind w:left="0" w:right="0" w:firstLine="709"/>
        <w:jc w:val="right"/>
        <w:rPr/>
      </w:pPr>
      <w:r>
        <w:rPr>
          <w:rFonts w:eastAsia="Calibri"/>
          <w:lang w:eastAsia="ru-RU"/>
        </w:rPr>
        <w:t>В __________________________________________________________</w:t>
      </w:r>
    </w:p>
    <w:p>
      <w:pPr>
        <w:pStyle w:val="Normal"/>
        <w:suppressAutoHyphens w:val="false"/>
        <w:bidi w:val="0"/>
        <w:jc w:val="right"/>
        <w:rPr/>
      </w:pPr>
      <w:r>
        <w:rPr>
          <w:rFonts w:eastAsia="Calibri"/>
          <w:lang w:eastAsia="ru-RU"/>
        </w:rPr>
        <w:t>от__________________________________________________________</w:t>
      </w:r>
    </w:p>
    <w:p>
      <w:pPr>
        <w:pStyle w:val="Normal"/>
        <w:suppressAutoHyphens w:val="false"/>
        <w:bidi w:val="0"/>
        <w:jc w:val="right"/>
        <w:rPr/>
      </w:pPr>
      <w:r>
        <w:rPr>
          <w:rFonts w:eastAsia="Calibri"/>
          <w:lang w:eastAsia="ru-RU"/>
        </w:rPr>
        <w:t xml:space="preserve">зарегистрированной (ого) по адресу: </w:t>
      </w:r>
      <w:r>
        <w:rPr>
          <w:rFonts w:eastAsia="Calibri"/>
          <w:u w:val="single"/>
          <w:lang w:eastAsia="ru-RU"/>
        </w:rPr>
        <w:tab/>
      </w:r>
      <w:r>
        <w:rPr>
          <w:rFonts w:eastAsia="Calibri"/>
          <w:lang w:eastAsia="ru-RU"/>
        </w:rPr>
        <w:t>________________________</w:t>
      </w:r>
    </w:p>
    <w:p>
      <w:pPr>
        <w:pStyle w:val="Normal"/>
        <w:suppressAutoHyphens w:val="false"/>
        <w:bidi w:val="0"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>____________________________________________________________</w:t>
      </w:r>
    </w:p>
    <w:p>
      <w:pPr>
        <w:pStyle w:val="Normal"/>
        <w:tabs>
          <w:tab w:val="clear" w:pos="708"/>
          <w:tab w:val="right" w:pos="5670" w:leader="none"/>
        </w:tabs>
        <w:suppressAutoHyphens w:val="false"/>
        <w:bidi w:val="0"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>удостоверение личности: Паспорт РФ ________ №________________</w:t>
      </w:r>
    </w:p>
    <w:p>
      <w:pPr>
        <w:pStyle w:val="Normal"/>
        <w:tabs>
          <w:tab w:val="clear" w:pos="708"/>
          <w:tab w:val="right" w:pos="5670" w:leader="none"/>
        </w:tabs>
        <w:suppressAutoHyphens w:val="false"/>
        <w:bidi w:val="0"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>выдано: ____________________________________________________</w:t>
      </w:r>
    </w:p>
    <w:p>
      <w:pPr>
        <w:pStyle w:val="Normal"/>
        <w:tabs>
          <w:tab w:val="clear" w:pos="708"/>
          <w:tab w:val="right" w:pos="5670" w:leader="none"/>
        </w:tabs>
        <w:suppressAutoHyphens w:val="false"/>
        <w:bidi w:val="0"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>___________________________________________________________</w:t>
      </w:r>
    </w:p>
    <w:p>
      <w:pPr>
        <w:pStyle w:val="Normal"/>
        <w:tabs>
          <w:tab w:val="clear" w:pos="708"/>
          <w:tab w:val="right" w:pos="5670" w:leader="none"/>
        </w:tabs>
        <w:suppressAutoHyphens w:val="false"/>
        <w:bidi w:val="0"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>телефон: ___________________________________________________</w:t>
      </w:r>
    </w:p>
    <w:p>
      <w:pPr>
        <w:pStyle w:val="Normal"/>
        <w:tabs>
          <w:tab w:val="clear" w:pos="708"/>
          <w:tab w:val="right" w:pos="5670" w:leader="none"/>
        </w:tabs>
        <w:suppressAutoHyphens w:val="false"/>
        <w:bidi w:val="0"/>
        <w:jc w:val="right"/>
        <w:rPr>
          <w:rFonts w:eastAsia="Calibri"/>
          <w:u w:val="single"/>
          <w:lang w:eastAsia="ru-RU"/>
        </w:rPr>
      </w:pPr>
      <w:r>
        <w:rPr>
          <w:rFonts w:eastAsia="Calibri"/>
          <w:u w:val="single"/>
          <w:lang w:eastAsia="ru-RU"/>
        </w:rPr>
      </w:r>
    </w:p>
    <w:p>
      <w:pPr>
        <w:pStyle w:val="Normal"/>
        <w:suppressAutoHyphens w:val="false"/>
        <w:bidi w:val="0"/>
        <w:ind w:left="0" w:right="0" w:firstLine="709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Заявление о согласии на обработку персональных данных</w:t>
      </w:r>
    </w:p>
    <w:p>
      <w:pPr>
        <w:pStyle w:val="Normal"/>
        <w:tabs>
          <w:tab w:val="clear" w:pos="708"/>
          <w:tab w:val="left" w:pos="7938" w:leader="none"/>
        </w:tabs>
        <w:suppressAutoHyphens w:val="false"/>
        <w:bidi w:val="0"/>
        <w:ind w:left="0" w:right="0"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</w:r>
    </w:p>
    <w:p>
      <w:pPr>
        <w:pStyle w:val="Normal"/>
        <w:tabs>
          <w:tab w:val="clear" w:pos="708"/>
          <w:tab w:val="left" w:pos="7938" w:leader="none"/>
        </w:tabs>
        <w:suppressAutoHyphens w:val="false"/>
        <w:bidi w:val="0"/>
        <w:ind w:left="0" w:right="0" w:firstLine="709"/>
        <w:jc w:val="both"/>
        <w:rPr/>
      </w:pPr>
      <w:r>
        <w:rPr>
          <w:rFonts w:eastAsia="Calibri"/>
          <w:lang w:eastAsia="ru-RU"/>
        </w:rPr>
        <w:t>Настоящим заявлением я, _________________________________________________, своей волей и в своем интересе даю согласие на обработку моих персональных данных _____________________________________________________________________________</w:t>
      </w:r>
    </w:p>
    <w:p>
      <w:pPr>
        <w:pStyle w:val="Normal"/>
        <w:tabs>
          <w:tab w:val="clear" w:pos="708"/>
          <w:tab w:val="left" w:pos="7938" w:leader="none"/>
        </w:tabs>
        <w:suppressAutoHyphens w:val="false"/>
        <w:bidi w:val="0"/>
        <w:ind w:left="0" w:right="0" w:hanging="0"/>
        <w:jc w:val="both"/>
        <w:rPr/>
      </w:pPr>
      <w:r>
        <w:rPr>
          <w:rFonts w:eastAsia="Liberation Serif;Times New Roman" w:cs="Liberation Serif;Times New Roman"/>
          <w:sz w:val="20"/>
          <w:szCs w:val="20"/>
          <w:lang w:eastAsia="ru-RU"/>
        </w:rPr>
        <w:t xml:space="preserve">                                                     </w:t>
      </w:r>
      <w:r>
        <w:rPr>
          <w:rFonts w:eastAsia="Calibri"/>
          <w:sz w:val="20"/>
          <w:szCs w:val="20"/>
          <w:lang w:eastAsia="ru-RU"/>
        </w:rPr>
        <w:t xml:space="preserve">(наименование образовательной организации) </w:t>
      </w:r>
    </w:p>
    <w:p>
      <w:pPr>
        <w:pStyle w:val="Normal"/>
        <w:tabs>
          <w:tab w:val="clear" w:pos="708"/>
          <w:tab w:val="left" w:pos="7938" w:leader="none"/>
        </w:tabs>
        <w:suppressAutoHyphens w:val="false"/>
        <w:bidi w:val="0"/>
        <w:ind w:left="0" w:right="0" w:hanging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</w:r>
    </w:p>
    <w:p>
      <w:pPr>
        <w:pStyle w:val="Normal"/>
        <w:suppressAutoHyphens w:val="false"/>
        <w:bidi w:val="0"/>
        <w:ind w:left="0" w:right="0" w:firstLine="709"/>
        <w:jc w:val="both"/>
        <w:rPr/>
      </w:pPr>
      <w:r>
        <w:rPr>
          <w:rFonts w:eastAsia="Calibri"/>
          <w:lang w:eastAsia="ru-RU"/>
        </w:rPr>
        <w:t>Цель обработки персональных данных: обеспечение соблюдения законов и иных нормативных правовых актов РФ, предоставление меры социальной поддержки.</w:t>
      </w:r>
    </w:p>
    <w:p>
      <w:pPr>
        <w:pStyle w:val="Normal"/>
        <w:suppressAutoHyphens w:val="false"/>
        <w:bidi w:val="0"/>
        <w:ind w:left="0" w:right="0"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Перечень персональных данных, на обработку которых дано настоящее согласие: 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52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фамилия, имя, отчество заявителя и/или законного представителя обучающегося;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52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данные документа, удостоверяющего личность заявителя и/или законного представителя обучающегося;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52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фамилия, имя, отчество обучающегося;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52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данные документа, удостоверяющего личность обучающегося;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52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сведения о контактных данных заявителя и/или законного представителя обучающегося;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52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сведения о месте жительства заявителя и/или законного представителя обучающегося;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52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сведения о документе, подтверждающем льготу при организации питания ребенка в общеобразовательном учреждении..</w:t>
      </w:r>
    </w:p>
    <w:p>
      <w:pPr>
        <w:pStyle w:val="Normal"/>
        <w:suppressAutoHyphens w:val="false"/>
        <w:bidi w:val="0"/>
        <w:ind w:left="0" w:right="0"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>
      <w:pPr>
        <w:pStyle w:val="Normal"/>
        <w:suppressAutoHyphens w:val="false"/>
        <w:bidi w:val="0"/>
        <w:ind w:left="0" w:right="0"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>
      <w:pPr>
        <w:pStyle w:val="Normal"/>
        <w:suppressAutoHyphens w:val="false"/>
        <w:bidi w:val="0"/>
        <w:ind w:left="0" w:right="0"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>
      <w:pPr>
        <w:pStyle w:val="Normal"/>
        <w:suppressAutoHyphens w:val="false"/>
        <w:bidi w:val="0"/>
        <w:ind w:left="0" w:right="0" w:firstLine="709"/>
        <w:jc w:val="both"/>
        <w:rPr/>
      </w:pPr>
      <w:r>
        <w:rPr>
          <w:rFonts w:eastAsia="Calibri"/>
          <w:lang w:eastAsia="ru-RU"/>
        </w:rPr>
        <w:t>Настоящее согласие может быть отозвано мной путем подачи в _____________________________________________________________________________</w:t>
      </w:r>
    </w:p>
    <w:p>
      <w:pPr>
        <w:pStyle w:val="Normal"/>
        <w:suppressAutoHyphens w:val="false"/>
        <w:bidi w:val="0"/>
        <w:ind w:left="0" w:right="0" w:firstLine="709"/>
        <w:jc w:val="both"/>
        <w:rPr/>
      </w:pPr>
      <w:r>
        <w:rPr>
          <w:rFonts w:eastAsia="Liberation Serif;Times New Roman" w:cs="Liberation Serif;Times New Roman"/>
          <w:sz w:val="20"/>
          <w:szCs w:val="20"/>
          <w:lang w:eastAsia="ru-RU"/>
        </w:rPr>
        <w:t xml:space="preserve">                                                     </w:t>
      </w:r>
      <w:r>
        <w:rPr>
          <w:rFonts w:eastAsia="Calibri"/>
          <w:sz w:val="20"/>
          <w:szCs w:val="20"/>
          <w:lang w:eastAsia="ru-RU"/>
        </w:rPr>
        <w:t xml:space="preserve">(наименование образовательной организации) </w:t>
      </w:r>
    </w:p>
    <w:p>
      <w:pPr>
        <w:pStyle w:val="Normal"/>
        <w:widowControl/>
        <w:suppressAutoHyphens w:val="false"/>
        <w:bidi w:val="0"/>
        <w:ind w:left="0" w:right="0" w:hanging="0"/>
        <w:jc w:val="both"/>
        <w:rPr/>
      </w:pPr>
      <w:r>
        <w:rPr>
          <w:rFonts w:eastAsia="Liberation Serif;Times New Roman" w:cs="Liberation Serif;Times New Roman"/>
          <w:lang w:eastAsia="ru-RU"/>
        </w:rPr>
        <w:t xml:space="preserve"> </w:t>
      </w:r>
      <w:r>
        <w:rPr>
          <w:rFonts w:eastAsia="Calibri"/>
          <w:lang w:eastAsia="ru-RU"/>
        </w:rPr>
        <w:t>письменного заявления об отзыве согласия.</w:t>
      </w:r>
    </w:p>
    <w:p>
      <w:pPr>
        <w:pStyle w:val="Normal"/>
        <w:suppressAutoHyphens w:val="false"/>
        <w:bidi w:val="0"/>
        <w:ind w:left="0" w:right="0" w:firstLine="709"/>
        <w:jc w:val="left"/>
        <w:rPr>
          <w:rFonts w:eastAsia="Calibri"/>
          <w:lang w:eastAsia="ru-RU"/>
        </w:rPr>
      </w:pPr>
      <w:r>
        <w:rPr>
          <w:rFonts w:eastAsia="Calibri"/>
          <w:lang w:eastAsia="ru-RU"/>
        </w:rPr>
      </w:r>
    </w:p>
    <w:p>
      <w:pPr>
        <w:pStyle w:val="Normal"/>
        <w:suppressAutoHyphens w:val="false"/>
        <w:bidi w:val="0"/>
        <w:ind w:left="0" w:right="0" w:firstLine="709"/>
        <w:jc w:val="left"/>
        <w:rPr>
          <w:rFonts w:eastAsia="Calibri"/>
          <w:lang w:eastAsia="ru-RU"/>
        </w:rPr>
      </w:pPr>
      <w:r>
        <w:rPr>
          <w:rFonts w:eastAsia="Calibri"/>
          <w:lang w:eastAsia="ru-RU"/>
        </w:rPr>
      </w:r>
    </w:p>
    <w:p>
      <w:pPr>
        <w:pStyle w:val="Normal"/>
        <w:suppressAutoHyphens w:val="false"/>
        <w:bidi w:val="0"/>
        <w:ind w:left="0" w:right="0" w:firstLine="709"/>
        <w:jc w:val="left"/>
        <w:rPr/>
      </w:pPr>
      <w:r>
        <w:rPr>
          <w:rFonts w:eastAsia="Calibri"/>
          <w:lang w:eastAsia="ru-RU"/>
        </w:rPr>
        <w:t>Дата «___» _____________20__ г.</w:t>
        <w:tab/>
        <w:tab/>
      </w:r>
      <w:r>
        <w:rPr>
          <w:rFonts w:eastAsia="Calibri"/>
          <w:u w:val="single"/>
          <w:lang w:eastAsia="ru-RU"/>
        </w:rPr>
        <w:tab/>
        <w:t xml:space="preserve">          </w:t>
      </w:r>
      <w:r>
        <w:rPr>
          <w:rFonts w:eastAsia="Calibri"/>
          <w:lang w:eastAsia="ru-RU"/>
        </w:rPr>
        <w:t>(________________________)</w:t>
      </w:r>
    </w:p>
    <w:p>
      <w:pPr>
        <w:pStyle w:val="Normal"/>
        <w:tabs>
          <w:tab w:val="clear" w:pos="708"/>
          <w:tab w:val="center" w:pos="1666" w:leader="none"/>
          <w:tab w:val="center" w:pos="4111" w:leader="none"/>
        </w:tabs>
        <w:suppressAutoHyphens w:val="false"/>
        <w:bidi w:val="0"/>
        <w:ind w:left="0" w:right="0" w:firstLine="709"/>
        <w:jc w:val="left"/>
        <w:rPr>
          <w:rFonts w:eastAsia="Calibri"/>
          <w:lang w:eastAsia="ru-RU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ab/>
        <w:tab/>
        <w:tab/>
        <w:tab/>
        <w:t xml:space="preserve">   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 xml:space="preserve"> подпись</w:t>
        <w:tab/>
        <w:t xml:space="preserve">       расшифровка подписи</w:t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Symbol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e8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c3e86"/>
    <w:rPr>
      <w:rFonts w:ascii="Tahoma" w:hAnsi="Tahoma" w:eastAsia="Times New Roman" w:cs="Tahoma"/>
      <w:sz w:val="16"/>
      <w:szCs w:val="16"/>
      <w:lang w:eastAsia="ar-SA"/>
    </w:rPr>
  </w:style>
  <w:style w:type="character" w:styleId="HTML" w:customStyle="1">
    <w:name w:val="Стандартный HTML Знак"/>
    <w:basedOn w:val="DefaultParagraphFont"/>
    <w:uiPriority w:val="99"/>
    <w:qFormat/>
    <w:rsid w:val="00ae5b87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WW8Num1z0">
    <w:name w:val="WW8Num1z0"/>
    <w:qFormat/>
    <w:rPr>
      <w:rFonts w:ascii="Symbol" w:hAnsi="Symbol" w:cs="Symbol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cc3e8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d64"/>
    <w:pPr>
      <w:spacing w:before="0" w:after="0"/>
      <w:ind w:left="720" w:hanging="0"/>
      <w:contextualSpacing/>
    </w:pPr>
    <w:rPr/>
  </w:style>
  <w:style w:type="paragraph" w:styleId="Formattext" w:customStyle="1">
    <w:name w:val="formattext"/>
    <w:basedOn w:val="Normal"/>
    <w:qFormat/>
    <w:rsid w:val="00a95d07"/>
    <w:pPr>
      <w:suppressAutoHyphens w:val="false"/>
      <w:spacing w:beforeAutospacing="1" w:afterAutospacing="1"/>
    </w:pPr>
    <w:rPr>
      <w:lang w:eastAsia="ru-RU"/>
    </w:rPr>
  </w:style>
  <w:style w:type="paragraph" w:styleId="HTMLPreformatted">
    <w:name w:val="HTML Preformatted"/>
    <w:basedOn w:val="Normal"/>
    <w:uiPriority w:val="99"/>
    <w:unhideWhenUsed/>
    <w:qFormat/>
    <w:rsid w:val="00ae5b8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SWXKEJWT4FA5-1851142400-4583</_dlc_DocId>
    <_dlc_DocIdUrl xmlns="369ecff9-9d91-49ad-b6c8-2386e6911df0">
      <Url>https://www.eduportal44.ru/MR/Voch/1/_layouts/15/DocIdRedir.aspx?ID=SWXKEJWT4FA5-1851142400-4583</Url>
      <Description>SWXKEJWT4FA5-1851142400-4583</Description>
    </_dlc_DocIdUrl>
  </documentManagement>
</p:properties>
</file>

<file path=customXml/itemProps1.xml><?xml version="1.0" encoding="utf-8"?>
<ds:datastoreItem xmlns:ds="http://schemas.openxmlformats.org/officeDocument/2006/customXml" ds:itemID="{BA7A0178-7A8D-4C9A-8408-D12A36C81519}"/>
</file>

<file path=customXml/itemProps2.xml><?xml version="1.0" encoding="utf-8"?>
<ds:datastoreItem xmlns:ds="http://schemas.openxmlformats.org/officeDocument/2006/customXml" ds:itemID="{D38D94AC-5998-4FCB-90A9-C88CB2CC4E79}"/>
</file>

<file path=customXml/itemProps3.xml><?xml version="1.0" encoding="utf-8"?>
<ds:datastoreItem xmlns:ds="http://schemas.openxmlformats.org/officeDocument/2006/customXml" ds:itemID="{D2CD67B5-EA52-44F0-B879-41C0475738C8}"/>
</file>

<file path=customXml/itemProps4.xml><?xml version="1.0" encoding="utf-8"?>
<ds:datastoreItem xmlns:ds="http://schemas.openxmlformats.org/officeDocument/2006/customXml" ds:itemID="{F8B25547-5258-46AB-BBC5-C61B97D9EF57}"/>
</file>

<file path=customXml/itemProps5.xml><?xml version="1.0" encoding="utf-8"?>
<ds:datastoreItem xmlns:ds="http://schemas.openxmlformats.org/officeDocument/2006/customXml" ds:itemID="{6B2B9C94-6F20-4736-B13E-AA9E78B93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Application>LibreOffice/7.5.6.2$Linux_X86_64 LibreOffice_project/50$Build-2</Application>
  <AppVersion>15.0000</AppVersion>
  <Pages>2</Pages>
  <Words>445</Words>
  <Characters>5211</Characters>
  <CharactersWithSpaces>6708</CharactersWithSpaces>
  <Paragraphs>68</Paragraphs>
  <Company>МБОУ ДОД Центр внешкольной работы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Жолобова Людмила Александровна</dc:creator>
  <dc:description/>
  <cp:lastModifiedBy/>
  <cp:revision>217</cp:revision>
  <cp:lastPrinted>2024-08-26T15:44:03Z</cp:lastPrinted>
  <dcterms:created xsi:type="dcterms:W3CDTF">2020-09-01T09:16:00Z</dcterms:created>
  <dcterms:modified xsi:type="dcterms:W3CDTF">2024-08-26T15:46:39Z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0x0101003E21777EE8180D4C8835E2A5D34AE1EC</vt:lpwstr>
  </property>
  <property fmtid="{D5CDD505-2E9C-101B-9397-08002B2CF9AE}" pid="7" name="_dlc_DocIdItemGuid">
    <vt:lpwstr>20c43b21-115b-44bd-b74e-e37f153ae9d7</vt:lpwstr>
  </property>
</Properties>
</file>