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E4" w:rsidRDefault="00144BE4" w:rsidP="00144BE4">
      <w:pPr>
        <w:rPr>
          <w:rFonts w:ascii="Times New Roman" w:hAnsi="Times New Roman" w:cs="Times New Roman"/>
          <w:b/>
          <w:sz w:val="28"/>
          <w:szCs w:val="28"/>
        </w:rPr>
      </w:pPr>
      <w:r w:rsidRPr="00144BE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44BE4">
        <w:rPr>
          <w:rFonts w:ascii="Times New Roman" w:hAnsi="Times New Roman" w:cs="Times New Roman"/>
          <w:b/>
          <w:sz w:val="28"/>
          <w:szCs w:val="28"/>
          <w:u w:val="single"/>
        </w:rPr>
        <w:t>Задачи   на   нахождение   периметра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4BE4" w:rsidRPr="00144BE4" w:rsidRDefault="00144BE4" w:rsidP="00144B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4BE4">
        <w:rPr>
          <w:rFonts w:ascii="Times New Roman" w:hAnsi="Times New Roman" w:cs="Times New Roman"/>
          <w:b/>
          <w:sz w:val="28"/>
          <w:szCs w:val="28"/>
        </w:rPr>
        <w:t>Уровень  1</w:t>
      </w:r>
      <w:proofErr w:type="gramEnd"/>
      <w:r w:rsidRPr="00144BE4">
        <w:rPr>
          <w:rFonts w:ascii="Times New Roman" w:hAnsi="Times New Roman" w:cs="Times New Roman"/>
          <w:b/>
          <w:sz w:val="28"/>
          <w:szCs w:val="28"/>
        </w:rPr>
        <w:t>.</w:t>
      </w: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  <w:r w:rsidRPr="00144BE4">
        <w:rPr>
          <w:rFonts w:ascii="Times New Roman" w:hAnsi="Times New Roman" w:cs="Times New Roman"/>
          <w:sz w:val="28"/>
          <w:szCs w:val="28"/>
        </w:rPr>
        <w:t xml:space="preserve">1.  Участок 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земли  имеет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 форму  прямоугольника,  длина  которого 2 м, а  ширина  на  10  </w:t>
      </w:r>
      <w:proofErr w:type="spellStart"/>
      <w:r w:rsidRPr="00144BE4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144BE4">
        <w:rPr>
          <w:rFonts w:ascii="Times New Roman" w:hAnsi="Times New Roman" w:cs="Times New Roman"/>
          <w:sz w:val="28"/>
          <w:szCs w:val="28"/>
        </w:rPr>
        <w:t xml:space="preserve">  меньше. 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Найди  периметр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участка  земли.</w:t>
      </w: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  <w:r w:rsidRPr="00144BE4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Огород  прямоугольной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формы  имеет  ширину   18 м,  а длина  на  2  </w:t>
      </w:r>
      <w:proofErr w:type="spellStart"/>
      <w:r w:rsidRPr="00144BE4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144BE4">
        <w:rPr>
          <w:rFonts w:ascii="Times New Roman" w:hAnsi="Times New Roman" w:cs="Times New Roman"/>
          <w:sz w:val="28"/>
          <w:szCs w:val="28"/>
        </w:rPr>
        <w:t xml:space="preserve"> больше.  Он 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обнесен  проволокой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в  4  ряда.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Сколько  метров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проволоки  потребовалось?</w:t>
      </w: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</w:p>
    <w:p w:rsidR="00144BE4" w:rsidRPr="00144BE4" w:rsidRDefault="00144BE4" w:rsidP="00144B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4BE4">
        <w:rPr>
          <w:rFonts w:ascii="Times New Roman" w:hAnsi="Times New Roman" w:cs="Times New Roman"/>
          <w:b/>
          <w:sz w:val="28"/>
          <w:szCs w:val="28"/>
        </w:rPr>
        <w:t>Уровень  2</w:t>
      </w:r>
      <w:proofErr w:type="gramEnd"/>
      <w:r w:rsidRPr="00144BE4">
        <w:rPr>
          <w:rFonts w:ascii="Times New Roman" w:hAnsi="Times New Roman" w:cs="Times New Roman"/>
          <w:b/>
          <w:sz w:val="28"/>
          <w:szCs w:val="28"/>
        </w:rPr>
        <w:t>.</w:t>
      </w: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  <w:r w:rsidRPr="00144B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Участок  земли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имеет  форму  прямоугольника,  ширина  которого  300 см, что  на  1 м  меньше, чем  его  длина.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Он  обнесен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проволокой  в  7  рядов.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Сколько  проволоки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потребовалось?</w:t>
      </w: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  <w:r w:rsidRPr="00144BE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Длина  площадки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18 м, а  ширина  2 м.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На  расстоянии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5 м от  площадки  выложен  бордюр.  Найди 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его  периметр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>.</w:t>
      </w: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</w:p>
    <w:p w:rsidR="00144BE4" w:rsidRPr="00144BE4" w:rsidRDefault="00144BE4" w:rsidP="00144B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4BE4">
        <w:rPr>
          <w:rFonts w:ascii="Times New Roman" w:hAnsi="Times New Roman" w:cs="Times New Roman"/>
          <w:b/>
          <w:sz w:val="28"/>
          <w:szCs w:val="28"/>
        </w:rPr>
        <w:t>Уровень  3</w:t>
      </w:r>
      <w:proofErr w:type="gramEnd"/>
      <w:r w:rsidRPr="00144BE4">
        <w:rPr>
          <w:rFonts w:ascii="Times New Roman" w:hAnsi="Times New Roman" w:cs="Times New Roman"/>
          <w:b/>
          <w:sz w:val="28"/>
          <w:szCs w:val="28"/>
        </w:rPr>
        <w:t>.</w:t>
      </w: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  <w:r w:rsidRPr="00144B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Длина  стадиона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16 м, а  ширина  на  6  м  короче.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На  расстоянии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5 м  от  стадиона  находится  беговая  дорожка.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Найди  ее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периметр.</w:t>
      </w: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  <w:r w:rsidRPr="00144BE4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Ширина  прямоугольника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7 см, что  на  3 см  меньше , чем его  длина.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На  расстоянии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3 см  вокруг  этой фигуры  сделали  рамку.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Найди  ее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периметр.</w:t>
      </w:r>
    </w:p>
    <w:p w:rsid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</w:p>
    <w:p w:rsidR="00144BE4" w:rsidRPr="00144BE4" w:rsidRDefault="00144BE4" w:rsidP="00144B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BE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44BE4">
        <w:rPr>
          <w:rFonts w:ascii="Times New Roman" w:hAnsi="Times New Roman" w:cs="Times New Roman"/>
          <w:b/>
          <w:sz w:val="28"/>
          <w:szCs w:val="28"/>
          <w:u w:val="single"/>
        </w:rPr>
        <w:t>Задачи   на   нахождение   периметра.</w:t>
      </w:r>
      <w:bookmarkStart w:id="0" w:name="_GoBack"/>
      <w:bookmarkEnd w:id="0"/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BE4">
        <w:rPr>
          <w:rFonts w:ascii="Times New Roman" w:hAnsi="Times New Roman" w:cs="Times New Roman"/>
          <w:sz w:val="28"/>
          <w:szCs w:val="28"/>
        </w:rPr>
        <w:t>Уровень  1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>.</w:t>
      </w: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  <w:r w:rsidRPr="00144BE4">
        <w:rPr>
          <w:rFonts w:ascii="Times New Roman" w:hAnsi="Times New Roman" w:cs="Times New Roman"/>
          <w:sz w:val="28"/>
          <w:szCs w:val="28"/>
        </w:rPr>
        <w:t xml:space="preserve">1.  Участок 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земли  имеет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 форму  прямоугольника,  длина  которого 2 м, а  ширина  на  10  </w:t>
      </w:r>
      <w:proofErr w:type="spellStart"/>
      <w:r w:rsidRPr="00144BE4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144BE4">
        <w:rPr>
          <w:rFonts w:ascii="Times New Roman" w:hAnsi="Times New Roman" w:cs="Times New Roman"/>
          <w:sz w:val="28"/>
          <w:szCs w:val="28"/>
        </w:rPr>
        <w:t xml:space="preserve">  меньше. 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Найди  периметр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участка  земли.</w:t>
      </w: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  <w:r w:rsidRPr="00144BE4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Огород  прямоугольной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формы  имеет  ширину   18 м,  а длина  на  2  </w:t>
      </w:r>
      <w:proofErr w:type="spellStart"/>
      <w:r w:rsidRPr="00144BE4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144BE4">
        <w:rPr>
          <w:rFonts w:ascii="Times New Roman" w:hAnsi="Times New Roman" w:cs="Times New Roman"/>
          <w:sz w:val="28"/>
          <w:szCs w:val="28"/>
        </w:rPr>
        <w:t xml:space="preserve"> больше.  Он 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обнесен  проволокой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в  4  ряда.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Сколько  метров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проволоки  потребовалось?</w:t>
      </w: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BE4">
        <w:rPr>
          <w:rFonts w:ascii="Times New Roman" w:hAnsi="Times New Roman" w:cs="Times New Roman"/>
          <w:sz w:val="28"/>
          <w:szCs w:val="28"/>
        </w:rPr>
        <w:t>Уровень  2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>.</w:t>
      </w: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  <w:r w:rsidRPr="00144BE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Участок  земли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имеет  форму  прямоугольника,  ширина  которого  300 см, что  на  1 м  меньше, чем  его  длина.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Он  обнесен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проволокой  в  7  рядов.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Сколько  проволоки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потребовалось?</w:t>
      </w: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  <w:r w:rsidRPr="00144BE4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Длина  площадки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18 м, а  ширина  2 м.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На  расстоянии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5 м от  площадки  выложен  бордюр.  Найди 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его  периметр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>.</w:t>
      </w: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4BE4">
        <w:rPr>
          <w:rFonts w:ascii="Times New Roman" w:hAnsi="Times New Roman" w:cs="Times New Roman"/>
          <w:sz w:val="28"/>
          <w:szCs w:val="28"/>
        </w:rPr>
        <w:t>Уровень  3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>.</w:t>
      </w: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  <w:r w:rsidRPr="00144BE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Длина  стадиона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16 м, а  ширина  на  6  м  короче.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На  расстоянии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5 м  от  стадиона  находится  беговая  дорожка.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Найди  ее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периметр.</w:t>
      </w:r>
    </w:p>
    <w:p w:rsidR="00144BE4" w:rsidRPr="00144BE4" w:rsidRDefault="00144BE4" w:rsidP="00144BE4">
      <w:pPr>
        <w:rPr>
          <w:rFonts w:ascii="Times New Roman" w:hAnsi="Times New Roman" w:cs="Times New Roman"/>
          <w:sz w:val="28"/>
          <w:szCs w:val="28"/>
        </w:rPr>
      </w:pPr>
      <w:r w:rsidRPr="00144BE4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Ширина  прямоугольника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7 см, что  на  3 см  меньше , чем его  длина.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На  расстоянии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3 см  вокруг  этой фигуры  сделали  рамку.  </w:t>
      </w:r>
      <w:proofErr w:type="gramStart"/>
      <w:r w:rsidRPr="00144BE4">
        <w:rPr>
          <w:rFonts w:ascii="Times New Roman" w:hAnsi="Times New Roman" w:cs="Times New Roman"/>
          <w:sz w:val="28"/>
          <w:szCs w:val="28"/>
        </w:rPr>
        <w:t>Найди  ее</w:t>
      </w:r>
      <w:proofErr w:type="gramEnd"/>
      <w:r w:rsidRPr="00144BE4">
        <w:rPr>
          <w:rFonts w:ascii="Times New Roman" w:hAnsi="Times New Roman" w:cs="Times New Roman"/>
          <w:sz w:val="28"/>
          <w:szCs w:val="28"/>
        </w:rPr>
        <w:t xml:space="preserve">  периметр.</w:t>
      </w:r>
    </w:p>
    <w:p w:rsidR="00EB6057" w:rsidRPr="00144BE4" w:rsidRDefault="00144BE4">
      <w:pPr>
        <w:rPr>
          <w:rFonts w:ascii="Times New Roman" w:hAnsi="Times New Roman" w:cs="Times New Roman"/>
          <w:sz w:val="28"/>
          <w:szCs w:val="28"/>
        </w:rPr>
      </w:pPr>
    </w:p>
    <w:sectPr w:rsidR="00EB6057" w:rsidRPr="00144BE4" w:rsidSect="00144BE4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9A"/>
    <w:rsid w:val="0003185A"/>
    <w:rsid w:val="00144BE4"/>
    <w:rsid w:val="0052059A"/>
    <w:rsid w:val="00D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91C94-B62F-48D6-85F2-3F4E94FA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AWJJH2MPE6E2-599165591-1524</_dlc_DocId>
    <_dlc_DocIdUrl xmlns="4a252ca3-5a62-4c1c-90a6-29f4710e47f8">
      <Url>http://edu-sps.koiro.local/Kostroma_EDU/Kos-Sch-41/zakon/_layouts/15/DocIdRedir.aspx?ID=AWJJH2MPE6E2-599165591-1524</Url>
      <Description>AWJJH2MPE6E2-599165591-1524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095F6-7780-4B87-9415-58969EB1C266}"/>
</file>

<file path=customXml/itemProps2.xml><?xml version="1.0" encoding="utf-8"?>
<ds:datastoreItem xmlns:ds="http://schemas.openxmlformats.org/officeDocument/2006/customXml" ds:itemID="{DB993F00-5A59-4ADF-81DD-28E79684756F}"/>
</file>

<file path=customXml/itemProps3.xml><?xml version="1.0" encoding="utf-8"?>
<ds:datastoreItem xmlns:ds="http://schemas.openxmlformats.org/officeDocument/2006/customXml" ds:itemID="{690F595E-8163-45B3-802C-7DFB9AC5D0DF}"/>
</file>

<file path=customXml/itemProps4.xml><?xml version="1.0" encoding="utf-8"?>
<ds:datastoreItem xmlns:ds="http://schemas.openxmlformats.org/officeDocument/2006/customXml" ds:itemID="{604B436E-87F2-4D9F-B783-ACC3DEE6B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2018-10-22T22:03:00Z</dcterms:created>
  <dcterms:modified xsi:type="dcterms:W3CDTF">2018-10-22T22:06:00Z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28eb4847-be22-4973-9278-b2c163bfe159</vt:lpwstr>
  </property>
</Properties>
</file>